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14:paraId="40E69EEB" w14:textId="1A0F9415" w:rsidR="00901B13" w:rsidRDefault="004A3CD7" w:rsidP="004A3CD7">
      <w:pPr>
        <w:pStyle w:val="ekvue1arial"/>
      </w:pPr>
      <w:r w:rsidRPr="004A3CD7">
        <w:t>Aufgaben zur Mehrsprachigkeit</w:t>
      </w:r>
      <w:r w:rsidR="00AF04BE">
        <w:t xml:space="preserve"> I</w:t>
      </w:r>
      <w:r w:rsidR="003B0B0F">
        <w:t xml:space="preserve"> – Lösungen </w:t>
      </w:r>
    </w:p>
    <w:p w14:paraId="3440E558" w14:textId="38AB351D" w:rsidR="004A3CD7" w:rsidRDefault="004A3CD7" w:rsidP="00FD20A8"/>
    <w:p w14:paraId="189735A1" w14:textId="77777777" w:rsidR="004A3CD7" w:rsidRDefault="004A3CD7" w:rsidP="004A3CD7">
      <w:r>
        <w:tab/>
      </w:r>
    </w:p>
    <w:p w14:paraId="7BF120CD" w14:textId="1B822389" w:rsidR="004A3CD7" w:rsidRDefault="004A3CD7" w:rsidP="004A3CD7">
      <w:r w:rsidRPr="004A3CD7">
        <w:rPr>
          <w:rStyle w:val="ekvnummerierung"/>
        </w:rPr>
        <w:t>1</w:t>
      </w:r>
      <w:r w:rsidRPr="004A3CD7">
        <w:tab/>
      </w:r>
      <w:r>
        <w:t>Lest die folgenden Übersetzungen des deutschen Satzes „Das ist meine Meinung.“. Klärt, in welchen Sprachen die Sätze stehen. Vergleicht die Wörter und benennt Gemeinsamkeiten und Unterschiede.</w:t>
      </w:r>
    </w:p>
    <w:p w14:paraId="6D698B0A" w14:textId="25635A17" w:rsidR="004A3CD7" w:rsidRDefault="004A3CD7" w:rsidP="004A3CD7"/>
    <w:p w14:paraId="1BFC69C5" w14:textId="7C3B364B" w:rsidR="004A3CD7" w:rsidRDefault="009C697B" w:rsidP="009C697B">
      <w:pPr>
        <w:pStyle w:val="ekvaufgabenwortkarte"/>
      </w:pPr>
      <w:r>
        <w:rPr>
          <w:noProof/>
        </w:rPr>
        <mc:AlternateContent>
          <mc:Choice Requires="wps">
            <w:drawing>
              <wp:anchor distT="0" distB="0" distL="114300" distR="114300" simplePos="0" relativeHeight="251665408" behindDoc="0" locked="0" layoutInCell="1" allowOverlap="1" wp14:anchorId="7827138E" wp14:editId="38DB436D">
                <wp:simplePos x="0" y="0"/>
                <wp:positionH relativeFrom="column">
                  <wp:posOffset>2924595</wp:posOffset>
                </wp:positionH>
                <wp:positionV relativeFrom="paragraph">
                  <wp:posOffset>32014</wp:posOffset>
                </wp:positionV>
                <wp:extent cx="1268083" cy="465455"/>
                <wp:effectExtent l="0" t="0" r="8890" b="0"/>
                <wp:wrapNone/>
                <wp:docPr id="3" name="Textfeld 3"/>
                <wp:cNvGraphicFramePr/>
                <a:graphic xmlns:a="http://schemas.openxmlformats.org/drawingml/2006/main">
                  <a:graphicData uri="http://schemas.microsoft.com/office/word/2010/wordprocessingShape">
                    <wps:wsp>
                      <wps:cNvSpPr txBox="1"/>
                      <wps:spPr>
                        <a:xfrm>
                          <a:off x="0" y="0"/>
                          <a:ext cx="1268083" cy="465455"/>
                        </a:xfrm>
                        <a:prstGeom prst="rect">
                          <a:avLst/>
                        </a:prstGeom>
                        <a:solidFill>
                          <a:schemeClr val="bg1">
                            <a:lumMod val="75000"/>
                          </a:schemeClr>
                        </a:solidFill>
                        <a:ln w="6350">
                          <a:noFill/>
                        </a:ln>
                      </wps:spPr>
                      <wps:txbx>
                        <w:txbxContent>
                          <w:p w14:paraId="1A009BB4" w14:textId="5392B60B" w:rsidR="004A3CD7" w:rsidRPr="009C697B" w:rsidRDefault="004A3CD7" w:rsidP="009C697B">
                            <w:pPr>
                              <w:pStyle w:val="ekvaufgabenwortkarte"/>
                            </w:pPr>
                            <w:r w:rsidRPr="009C697B">
                              <w:t xml:space="preserve">C’est </w:t>
                            </w:r>
                            <w:proofErr w:type="spellStart"/>
                            <w:r w:rsidRPr="009C697B">
                              <w:t>mon</w:t>
                            </w:r>
                            <w:proofErr w:type="spellEnd"/>
                            <w:r w:rsidRPr="009C697B">
                              <w:t xml:space="preserve"> </w:t>
                            </w:r>
                            <w:proofErr w:type="spellStart"/>
                            <w:r w:rsidRPr="009C697B">
                              <w:t>avis</w:t>
                            </w:r>
                            <w:proofErr w:type="spellEnd"/>
                            <w:r w:rsidRPr="009C697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7138E" id="_x0000_t202" coordsize="21600,21600" o:spt="202" path="m,l,21600r21600,l21600,xe">
                <v:stroke joinstyle="miter"/>
                <v:path gradientshapeok="t" o:connecttype="rect"/>
              </v:shapetype>
              <v:shape id="Textfeld 3" o:spid="_x0000_s1026" type="#_x0000_t202" style="position:absolute;margin-left:230.3pt;margin-top:2.5pt;width:99.85pt;height:3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" fillcolor="#bfbfbf [2412]" stroked="f" strokeweight=".5pt">
                <v:textbox>
                  <w:txbxContent>
                    <w:p w14:paraId="1A009BB4" w14:textId="5392B60B" w:rsidR="004A3CD7" w:rsidRPr="009C697B" w:rsidRDefault="004A3CD7" w:rsidP="009C697B">
                      <w:pPr>
                        <w:pStyle w:val="ekvaufgabenwortkarte"/>
                      </w:pPr>
                      <w:r w:rsidRPr="009C697B">
                        <w:t xml:space="preserve">C’est </w:t>
                      </w:r>
                      <w:proofErr w:type="spellStart"/>
                      <w:r w:rsidRPr="009C697B">
                        <w:t>mon</w:t>
                      </w:r>
                      <w:proofErr w:type="spellEnd"/>
                      <w:r w:rsidRPr="009C697B">
                        <w:t xml:space="preserve"> </w:t>
                      </w:r>
                      <w:proofErr w:type="spellStart"/>
                      <w:r w:rsidRPr="009C697B">
                        <w:t>avis</w:t>
                      </w:r>
                      <w:proofErr w:type="spellEnd"/>
                      <w:r w:rsidRPr="009C697B">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14F7ED3" wp14:editId="5BBDD0FB">
                <wp:simplePos x="0" y="0"/>
                <wp:positionH relativeFrom="column">
                  <wp:posOffset>35129</wp:posOffset>
                </wp:positionH>
                <wp:positionV relativeFrom="paragraph">
                  <wp:posOffset>40904</wp:posOffset>
                </wp:positionV>
                <wp:extent cx="1449237" cy="465455"/>
                <wp:effectExtent l="0" t="0" r="0" b="0"/>
                <wp:wrapNone/>
                <wp:docPr id="60" name="Textfeld 60"/>
                <wp:cNvGraphicFramePr/>
                <a:graphic xmlns:a="http://schemas.openxmlformats.org/drawingml/2006/main">
                  <a:graphicData uri="http://schemas.microsoft.com/office/word/2010/wordprocessingShape">
                    <wps:wsp>
                      <wps:cNvSpPr txBox="1"/>
                      <wps:spPr>
                        <a:xfrm>
                          <a:off x="0" y="0"/>
                          <a:ext cx="1449237" cy="465455"/>
                        </a:xfrm>
                        <a:prstGeom prst="rect">
                          <a:avLst/>
                        </a:prstGeom>
                        <a:solidFill>
                          <a:schemeClr val="bg1">
                            <a:lumMod val="75000"/>
                          </a:schemeClr>
                        </a:solidFill>
                        <a:ln w="6350">
                          <a:noFill/>
                        </a:ln>
                      </wps:spPr>
                      <wps:txbx>
                        <w:txbxContent>
                          <w:p w14:paraId="16F7076A" w14:textId="77777777" w:rsidR="004A3CD7" w:rsidRPr="004A3CD7" w:rsidRDefault="004A3CD7" w:rsidP="009C697B">
                            <w:pPr>
                              <w:pStyle w:val="ekvaufgabenwortkarte"/>
                            </w:pPr>
                            <w:proofErr w:type="spellStart"/>
                            <w:r w:rsidRPr="004A3CD7">
                              <w:t>Это</w:t>
                            </w:r>
                            <w:proofErr w:type="spellEnd"/>
                            <w:r w:rsidRPr="004A3CD7">
                              <w:t xml:space="preserve"> </w:t>
                            </w:r>
                            <w:proofErr w:type="spellStart"/>
                            <w:r w:rsidRPr="004A3CD7">
                              <w:t>мое</w:t>
                            </w:r>
                            <w:proofErr w:type="spellEnd"/>
                            <w:r w:rsidRPr="004A3CD7">
                              <w:t xml:space="preserve"> </w:t>
                            </w:r>
                            <w:proofErr w:type="spellStart"/>
                            <w:r w:rsidRPr="004A3CD7">
                              <w:t>мнение</w:t>
                            </w:r>
                            <w:proofErr w:type="spellEnd"/>
                            <w:r w:rsidRPr="004A3CD7">
                              <w:t xml:space="preserve">. </w:t>
                            </w:r>
                          </w:p>
                          <w:p w14:paraId="610C0A39" w14:textId="1DE42D0D" w:rsidR="004A3CD7" w:rsidRPr="004A3CD7" w:rsidRDefault="004A3CD7" w:rsidP="009C697B">
                            <w:pPr>
                              <w:pStyle w:val="ekvaufgabenwortkarte"/>
                            </w:pPr>
                            <w:r w:rsidRPr="004A3CD7">
                              <w:t>(</w:t>
                            </w:r>
                            <w:proofErr w:type="spellStart"/>
                            <w:r w:rsidRPr="004A3CD7">
                              <w:t>Eto</w:t>
                            </w:r>
                            <w:proofErr w:type="spellEnd"/>
                            <w:r w:rsidRPr="004A3CD7">
                              <w:t xml:space="preserve"> </w:t>
                            </w:r>
                            <w:proofErr w:type="spellStart"/>
                            <w:r w:rsidRPr="004A3CD7">
                              <w:t>moe</w:t>
                            </w:r>
                            <w:proofErr w:type="spellEnd"/>
                            <w:r w:rsidRPr="004A3CD7">
                              <w:t xml:space="preserve"> </w:t>
                            </w:r>
                            <w:proofErr w:type="spellStart"/>
                            <w:r w:rsidRPr="004A3CD7">
                              <w:t>mnenie</w:t>
                            </w:r>
                            <w:proofErr w:type="spellEnd"/>
                            <w:r w:rsidRPr="004A3CD7">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F7ED3" id="Textfeld 60" o:spid="_x0000_s1027" type="#_x0000_t202" style="position:absolute;margin-left:2.75pt;margin-top:3.2pt;width:114.1pt;height:3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" fillcolor="#bfbfbf [2412]" stroked="f" strokeweight=".5pt">
                <v:textbox>
                  <w:txbxContent>
                    <w:p w14:paraId="16F7076A" w14:textId="77777777" w:rsidR="004A3CD7" w:rsidRPr="004A3CD7" w:rsidRDefault="004A3CD7" w:rsidP="009C697B">
                      <w:pPr>
                        <w:pStyle w:val="ekvaufgabenwortkarte"/>
                      </w:pPr>
                      <w:proofErr w:type="spellStart"/>
                      <w:r w:rsidRPr="004A3CD7">
                        <w:t>Это</w:t>
                      </w:r>
                      <w:proofErr w:type="spellEnd"/>
                      <w:r w:rsidRPr="004A3CD7">
                        <w:t xml:space="preserve"> </w:t>
                      </w:r>
                      <w:proofErr w:type="spellStart"/>
                      <w:r w:rsidRPr="004A3CD7">
                        <w:t>мое</w:t>
                      </w:r>
                      <w:proofErr w:type="spellEnd"/>
                      <w:r w:rsidRPr="004A3CD7">
                        <w:t xml:space="preserve"> </w:t>
                      </w:r>
                      <w:proofErr w:type="spellStart"/>
                      <w:r w:rsidRPr="004A3CD7">
                        <w:t>мнение</w:t>
                      </w:r>
                      <w:proofErr w:type="spellEnd"/>
                      <w:r w:rsidRPr="004A3CD7">
                        <w:t xml:space="preserve">. </w:t>
                      </w:r>
                    </w:p>
                    <w:p w14:paraId="610C0A39" w14:textId="1DE42D0D" w:rsidR="004A3CD7" w:rsidRPr="004A3CD7" w:rsidRDefault="004A3CD7" w:rsidP="009C697B">
                      <w:pPr>
                        <w:pStyle w:val="ekvaufgabenwortkarte"/>
                      </w:pPr>
                      <w:r w:rsidRPr="004A3CD7">
                        <w:t>(</w:t>
                      </w:r>
                      <w:proofErr w:type="spellStart"/>
                      <w:r w:rsidRPr="004A3CD7">
                        <w:t>Eto</w:t>
                      </w:r>
                      <w:proofErr w:type="spellEnd"/>
                      <w:r w:rsidRPr="004A3CD7">
                        <w:t xml:space="preserve"> </w:t>
                      </w:r>
                      <w:proofErr w:type="spellStart"/>
                      <w:r w:rsidRPr="004A3CD7">
                        <w:t>moe</w:t>
                      </w:r>
                      <w:proofErr w:type="spellEnd"/>
                      <w:r w:rsidRPr="004A3CD7">
                        <w:t xml:space="preserve"> </w:t>
                      </w:r>
                      <w:proofErr w:type="spellStart"/>
                      <w:r w:rsidRPr="004A3CD7">
                        <w:t>mnenie</w:t>
                      </w:r>
                      <w:proofErr w:type="spellEnd"/>
                      <w:r w:rsidRPr="004A3CD7">
                        <w:t>.)</w:t>
                      </w:r>
                    </w:p>
                  </w:txbxContent>
                </v:textbox>
              </v:shape>
            </w:pict>
          </mc:Fallback>
        </mc:AlternateContent>
      </w:r>
    </w:p>
    <w:p w14:paraId="6C8444F7" w14:textId="2A9E02C0" w:rsidR="004A3CD7" w:rsidRPr="003B0B0F" w:rsidRDefault="003B0B0F" w:rsidP="003B0B0F">
      <w:pPr>
        <w:pStyle w:val="ekvaufgabenwortkarte"/>
        <w:rPr>
          <w:rStyle w:val="ekvlsung"/>
          <w:color w:val="000000" w:themeColor="text1" w:themeShade="A6"/>
          <w14:textFill>
            <w14:solidFill>
              <w14:schemeClr w14:val="tx1">
                <w14:lumMod w14:val="65000"/>
                <w14:lumMod w14:val="65000"/>
              </w14:schemeClr>
            </w14:solidFill>
          </w14:textFill>
        </w:rPr>
      </w:pP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sym w:font="Wingdings" w:char="F0E0"/>
      </w:r>
      <w:r w:rsidRPr="003B0B0F">
        <w:rPr>
          <w:rStyle w:val="ekvlsung"/>
          <w:color w:val="000000" w:themeColor="text1" w:themeShade="A6"/>
          <w14:textFill>
            <w14:solidFill>
              <w14:schemeClr w14:val="tx1">
                <w14:lumMod w14:val="65000"/>
                <w14:lumMod w14:val="65000"/>
              </w14:schemeClr>
            </w14:solidFill>
          </w14:textFill>
        </w:rPr>
        <w:t xml:space="preserve"> russisch</w:t>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 xml:space="preserve">    </w:t>
      </w:r>
      <w:r w:rsidRPr="003B0B0F">
        <w:rPr>
          <w:rStyle w:val="ekvlsung"/>
          <w:color w:val="000000" w:themeColor="text1" w:themeShade="A6"/>
          <w14:textFill>
            <w14:solidFill>
              <w14:schemeClr w14:val="tx1">
                <w14:lumMod w14:val="65000"/>
                <w14:lumMod w14:val="65000"/>
              </w14:schemeClr>
            </w14:solidFill>
          </w14:textFill>
        </w:rPr>
        <w:sym w:font="Wingdings" w:char="F0E0"/>
      </w:r>
      <w:r w:rsidRPr="003B0B0F">
        <w:rPr>
          <w:rStyle w:val="ekvlsung"/>
          <w:color w:val="000000" w:themeColor="text1" w:themeShade="A6"/>
          <w14:textFill>
            <w14:solidFill>
              <w14:schemeClr w14:val="tx1">
                <w14:lumMod w14:val="65000"/>
                <w14:lumMod w14:val="65000"/>
              </w14:schemeClr>
            </w14:solidFill>
          </w14:textFill>
        </w:rPr>
        <w:t xml:space="preserve"> französisch</w:t>
      </w:r>
    </w:p>
    <w:p w14:paraId="7D496E79" w14:textId="6EAB7395" w:rsidR="004A3CD7" w:rsidRDefault="004A3CD7" w:rsidP="009C697B">
      <w:pPr>
        <w:pStyle w:val="ekvaufgabenwortkarte"/>
      </w:pPr>
    </w:p>
    <w:p w14:paraId="7EF21C88" w14:textId="31E6E4CD" w:rsidR="004A3CD7" w:rsidRDefault="003B0B0F" w:rsidP="009C697B">
      <w:pPr>
        <w:pStyle w:val="ekvaufgabenwortkarte"/>
      </w:pPr>
      <w:r>
        <w:rPr>
          <w:noProof/>
        </w:rPr>
        <mc:AlternateContent>
          <mc:Choice Requires="wps">
            <w:drawing>
              <wp:anchor distT="0" distB="0" distL="114300" distR="114300" simplePos="0" relativeHeight="251667456" behindDoc="0" locked="0" layoutInCell="1" allowOverlap="1" wp14:anchorId="07D73977" wp14:editId="51106C65">
                <wp:simplePos x="0" y="0"/>
                <wp:positionH relativeFrom="column">
                  <wp:posOffset>35128</wp:posOffset>
                </wp:positionH>
                <wp:positionV relativeFrom="paragraph">
                  <wp:posOffset>90925</wp:posOffset>
                </wp:positionV>
                <wp:extent cx="1449237" cy="465455"/>
                <wp:effectExtent l="0" t="0" r="0" b="0"/>
                <wp:wrapNone/>
                <wp:docPr id="5" name="Textfeld 5"/>
                <wp:cNvGraphicFramePr/>
                <a:graphic xmlns:a="http://schemas.openxmlformats.org/drawingml/2006/main">
                  <a:graphicData uri="http://schemas.microsoft.com/office/word/2010/wordprocessingShape">
                    <wps:wsp>
                      <wps:cNvSpPr txBox="1"/>
                      <wps:spPr>
                        <a:xfrm>
                          <a:off x="0" y="0"/>
                          <a:ext cx="1449237" cy="465455"/>
                        </a:xfrm>
                        <a:prstGeom prst="rect">
                          <a:avLst/>
                        </a:prstGeom>
                        <a:solidFill>
                          <a:schemeClr val="bg1">
                            <a:lumMod val="75000"/>
                          </a:schemeClr>
                        </a:solidFill>
                        <a:ln w="6350">
                          <a:noFill/>
                        </a:ln>
                      </wps:spPr>
                      <wps:txbx>
                        <w:txbxContent>
                          <w:p w14:paraId="04EC26B2" w14:textId="77777777" w:rsidR="004A3CD7" w:rsidRPr="009C697B" w:rsidRDefault="004A3CD7" w:rsidP="009C697B">
                            <w:pPr>
                              <w:pStyle w:val="ekvaufgabenwortkarte"/>
                            </w:pPr>
                            <w:proofErr w:type="gramStart"/>
                            <w:r w:rsidRPr="009C697B">
                              <w:t>.</w:t>
                            </w:r>
                            <w:proofErr w:type="spellStart"/>
                            <w:r w:rsidRPr="009C697B">
                              <w:t>رأيي</w:t>
                            </w:r>
                            <w:proofErr w:type="spellEnd"/>
                            <w:proofErr w:type="gramEnd"/>
                            <w:r w:rsidRPr="009C697B">
                              <w:t xml:space="preserve"> </w:t>
                            </w:r>
                            <w:proofErr w:type="spellStart"/>
                            <w:r w:rsidRPr="009C697B">
                              <w:t>هذا</w:t>
                            </w:r>
                            <w:proofErr w:type="spellEnd"/>
                            <w:r w:rsidRPr="009C697B">
                              <w:t xml:space="preserve"> </w:t>
                            </w:r>
                          </w:p>
                          <w:p w14:paraId="2C249E76" w14:textId="72953A47" w:rsidR="004A3CD7" w:rsidRPr="009C697B" w:rsidRDefault="004A3CD7" w:rsidP="009C697B">
                            <w:pPr>
                              <w:pStyle w:val="ekvaufgabenwortkarte"/>
                            </w:pPr>
                            <w:r w:rsidRPr="009C697B">
                              <w:t>(</w:t>
                            </w:r>
                            <w:proofErr w:type="spellStart"/>
                            <w:r w:rsidRPr="009C697B">
                              <w:t>hadha</w:t>
                            </w:r>
                            <w:proofErr w:type="spellEnd"/>
                            <w:r w:rsidRPr="009C697B">
                              <w:t xml:space="preserve"> </w:t>
                            </w:r>
                            <w:proofErr w:type="spellStart"/>
                            <w:r w:rsidRPr="009C697B">
                              <w:t>rayi</w:t>
                            </w:r>
                            <w:proofErr w:type="spellEnd"/>
                            <w:r w:rsidRPr="009C697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73977" id="Textfeld 5" o:spid="_x0000_s1028" type="#_x0000_t202" style="position:absolute;margin-left:2.75pt;margin-top:7.15pt;width:114.1pt;height:3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" fillcolor="#bfbfbf [2412]" stroked="f" strokeweight=".5pt">
                <v:textbox>
                  <w:txbxContent>
                    <w:p w14:paraId="04EC26B2" w14:textId="77777777" w:rsidR="004A3CD7" w:rsidRPr="009C697B" w:rsidRDefault="004A3CD7" w:rsidP="009C697B">
                      <w:pPr>
                        <w:pStyle w:val="ekvaufgabenwortkarte"/>
                      </w:pPr>
                      <w:proofErr w:type="gramStart"/>
                      <w:r w:rsidRPr="009C697B">
                        <w:t>.</w:t>
                      </w:r>
                      <w:proofErr w:type="spellStart"/>
                      <w:r w:rsidRPr="009C697B">
                        <w:t>رأيي</w:t>
                      </w:r>
                      <w:proofErr w:type="spellEnd"/>
                      <w:proofErr w:type="gramEnd"/>
                      <w:r w:rsidRPr="009C697B">
                        <w:t xml:space="preserve"> </w:t>
                      </w:r>
                      <w:proofErr w:type="spellStart"/>
                      <w:r w:rsidRPr="009C697B">
                        <w:t>هذا</w:t>
                      </w:r>
                      <w:proofErr w:type="spellEnd"/>
                      <w:r w:rsidRPr="009C697B">
                        <w:t xml:space="preserve"> </w:t>
                      </w:r>
                    </w:p>
                    <w:p w14:paraId="2C249E76" w14:textId="72953A47" w:rsidR="004A3CD7" w:rsidRPr="009C697B" w:rsidRDefault="004A3CD7" w:rsidP="009C697B">
                      <w:pPr>
                        <w:pStyle w:val="ekvaufgabenwortkarte"/>
                      </w:pPr>
                      <w:r w:rsidRPr="009C697B">
                        <w:t>(</w:t>
                      </w:r>
                      <w:proofErr w:type="spellStart"/>
                      <w:r w:rsidRPr="009C697B">
                        <w:t>hadha</w:t>
                      </w:r>
                      <w:proofErr w:type="spellEnd"/>
                      <w:r w:rsidRPr="009C697B">
                        <w:t xml:space="preserve"> </w:t>
                      </w:r>
                      <w:proofErr w:type="spellStart"/>
                      <w:r w:rsidRPr="009C697B">
                        <w:t>rayi</w:t>
                      </w:r>
                      <w:proofErr w:type="spellEnd"/>
                      <w:r w:rsidRPr="009C697B">
                        <w:t>)</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E1BA02C" wp14:editId="0DE303DC">
                <wp:simplePos x="0" y="0"/>
                <wp:positionH relativeFrom="column">
                  <wp:posOffset>2924810</wp:posOffset>
                </wp:positionH>
                <wp:positionV relativeFrom="paragraph">
                  <wp:posOffset>92710</wp:posOffset>
                </wp:positionV>
                <wp:extent cx="1483360" cy="465455"/>
                <wp:effectExtent l="0" t="0" r="2540" b="0"/>
                <wp:wrapNone/>
                <wp:docPr id="7" name="Textfeld 7"/>
                <wp:cNvGraphicFramePr/>
                <a:graphic xmlns:a="http://schemas.openxmlformats.org/drawingml/2006/main">
                  <a:graphicData uri="http://schemas.microsoft.com/office/word/2010/wordprocessingShape">
                    <wps:wsp>
                      <wps:cNvSpPr txBox="1"/>
                      <wps:spPr>
                        <a:xfrm>
                          <a:off x="0" y="0"/>
                          <a:ext cx="1483360" cy="465455"/>
                        </a:xfrm>
                        <a:prstGeom prst="rect">
                          <a:avLst/>
                        </a:prstGeom>
                        <a:solidFill>
                          <a:schemeClr val="bg1">
                            <a:lumMod val="75000"/>
                          </a:schemeClr>
                        </a:solidFill>
                        <a:ln w="6350">
                          <a:noFill/>
                        </a:ln>
                      </wps:spPr>
                      <wps:txbx>
                        <w:txbxContent>
                          <w:p w14:paraId="6DF2C08D" w14:textId="34E789DE" w:rsidR="004A3CD7" w:rsidRPr="009C697B" w:rsidRDefault="004A3CD7" w:rsidP="009C697B">
                            <w:pPr>
                              <w:pStyle w:val="ekvaufgabenwortkarte"/>
                            </w:pPr>
                            <w:r w:rsidRPr="009C697B">
                              <w:t xml:space="preserve">Esa es mi </w:t>
                            </w:r>
                            <w:proofErr w:type="spellStart"/>
                            <w:r w:rsidRPr="009C697B">
                              <w:t>opinión</w:t>
                            </w:r>
                            <w:proofErr w:type="spellEnd"/>
                            <w:r w:rsidRPr="009C697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BA02C" id="Textfeld 7" o:spid="_x0000_s1029" type="#_x0000_t202" style="position:absolute;margin-left:230.3pt;margin-top:7.3pt;width:116.8pt;height:3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" fillcolor="#bfbfbf [2412]" stroked="f" strokeweight=".5pt">
                <v:textbox>
                  <w:txbxContent>
                    <w:p w14:paraId="6DF2C08D" w14:textId="34E789DE" w:rsidR="004A3CD7" w:rsidRPr="009C697B" w:rsidRDefault="004A3CD7" w:rsidP="009C697B">
                      <w:pPr>
                        <w:pStyle w:val="ekvaufgabenwortkarte"/>
                      </w:pPr>
                      <w:r w:rsidRPr="009C697B">
                        <w:t xml:space="preserve">Esa es mi </w:t>
                      </w:r>
                      <w:proofErr w:type="spellStart"/>
                      <w:r w:rsidRPr="009C697B">
                        <w:t>opinión</w:t>
                      </w:r>
                      <w:proofErr w:type="spellEnd"/>
                      <w:r w:rsidRPr="009C697B">
                        <w:t>.</w:t>
                      </w:r>
                    </w:p>
                  </w:txbxContent>
                </v:textbox>
              </v:shape>
            </w:pict>
          </mc:Fallback>
        </mc:AlternateContent>
      </w:r>
      <w:r w:rsidR="004A3CD7">
        <w:tab/>
      </w:r>
      <w:r w:rsidR="004A3CD7">
        <w:tab/>
      </w:r>
      <w:r w:rsidR="004A3CD7">
        <w:tab/>
      </w:r>
      <w:r w:rsidR="004A3CD7">
        <w:tab/>
      </w:r>
    </w:p>
    <w:p w14:paraId="72277AA7" w14:textId="1A273C0D" w:rsidR="004A3CD7" w:rsidRPr="003B0B0F" w:rsidRDefault="003B0B0F" w:rsidP="003B0B0F">
      <w:pPr>
        <w:pStyle w:val="ekvaufgabenwortkarte"/>
        <w:rPr>
          <w:rStyle w:val="ekvlsung"/>
          <w:color w:val="000000" w:themeColor="text1" w:themeShade="A6"/>
          <w14:textFill>
            <w14:solidFill>
              <w14:schemeClr w14:val="tx1">
                <w14:lumMod w14:val="65000"/>
                <w14:lumMod w14:val="65000"/>
              </w14:schemeClr>
            </w14:solidFill>
          </w14:textFill>
        </w:rPr>
      </w:pP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sidRPr="003B0B0F">
        <w:rPr>
          <w:rStyle w:val="ekvlsung"/>
          <w:color w:val="000000" w:themeColor="text1" w:themeShade="A6"/>
          <w14:textFill>
            <w14:solidFill>
              <w14:schemeClr w14:val="tx1">
                <w14:lumMod w14:val="65000"/>
                <w14:lumMod w14:val="65000"/>
              </w14:schemeClr>
            </w14:solidFill>
          </w14:textFill>
        </w:rPr>
        <w:sym w:font="Wingdings" w:char="F0E0"/>
      </w:r>
      <w:r>
        <w:rPr>
          <w:rStyle w:val="ekvlsung"/>
          <w:color w:val="000000" w:themeColor="text1" w:themeShade="A6"/>
          <w14:textFill>
            <w14:solidFill>
              <w14:schemeClr w14:val="tx1">
                <w14:lumMod w14:val="65000"/>
                <w14:lumMod w14:val="65000"/>
              </w14:schemeClr>
            </w14:solidFill>
          </w14:textFill>
        </w:rPr>
        <w:t xml:space="preserve"> </w:t>
      </w:r>
      <w:r w:rsidR="00651CDF">
        <w:rPr>
          <w:rStyle w:val="ekvlsung"/>
          <w:color w:val="000000" w:themeColor="text1" w:themeShade="A6"/>
          <w14:textFill>
            <w14:solidFill>
              <w14:schemeClr w14:val="tx1">
                <w14:lumMod w14:val="65000"/>
                <w14:lumMod w14:val="65000"/>
              </w14:schemeClr>
            </w14:solidFill>
          </w14:textFill>
        </w:rPr>
        <w:t>arabisch</w:t>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r>
      <w:r>
        <w:rPr>
          <w:rStyle w:val="ekvlsung"/>
          <w:color w:val="000000" w:themeColor="text1" w:themeShade="A6"/>
          <w14:textFill>
            <w14:solidFill>
              <w14:schemeClr w14:val="tx1">
                <w14:lumMod w14:val="65000"/>
                <w14:lumMod w14:val="65000"/>
              </w14:schemeClr>
            </w14:solidFill>
          </w14:textFill>
        </w:rPr>
        <w:tab/>
        <w:t xml:space="preserve">    </w:t>
      </w:r>
      <w:r w:rsidRPr="003B0B0F">
        <w:rPr>
          <w:rStyle w:val="ekvlsung"/>
          <w:color w:val="000000" w:themeColor="text1" w:themeShade="A6"/>
          <w14:textFill>
            <w14:solidFill>
              <w14:schemeClr w14:val="tx1">
                <w14:lumMod w14:val="65000"/>
                <w14:lumMod w14:val="65000"/>
              </w14:schemeClr>
            </w14:solidFill>
          </w14:textFill>
        </w:rPr>
        <w:sym w:font="Wingdings" w:char="F0E0"/>
      </w:r>
      <w:r>
        <w:rPr>
          <w:rStyle w:val="ekvlsung"/>
          <w:color w:val="000000" w:themeColor="text1" w:themeShade="A6"/>
          <w14:textFill>
            <w14:solidFill>
              <w14:schemeClr w14:val="tx1">
                <w14:lumMod w14:val="65000"/>
                <w14:lumMod w14:val="65000"/>
              </w14:schemeClr>
            </w14:solidFill>
          </w14:textFill>
        </w:rPr>
        <w:t xml:space="preserve"> spanisch</w:t>
      </w:r>
    </w:p>
    <w:p w14:paraId="64FF6247" w14:textId="6357FBF2" w:rsidR="004A3CD7" w:rsidRDefault="004A3CD7" w:rsidP="009C697B">
      <w:pPr>
        <w:pStyle w:val="ekvaufgabenwortkarte"/>
      </w:pPr>
    </w:p>
    <w:p w14:paraId="293D9986" w14:textId="33DD0E40" w:rsidR="004A3CD7" w:rsidRDefault="003B0B0F" w:rsidP="004A3CD7">
      <w:r>
        <w:rPr>
          <w:noProof/>
        </w:rPr>
        <mc:AlternateContent>
          <mc:Choice Requires="wps">
            <w:drawing>
              <wp:anchor distT="0" distB="0" distL="114300" distR="114300" simplePos="0" relativeHeight="251663360" behindDoc="0" locked="0" layoutInCell="1" allowOverlap="1" wp14:anchorId="5345CC02" wp14:editId="62183E5E">
                <wp:simplePos x="0" y="0"/>
                <wp:positionH relativeFrom="column">
                  <wp:posOffset>35129</wp:posOffset>
                </wp:positionH>
                <wp:positionV relativeFrom="paragraph">
                  <wp:posOffset>149572</wp:posOffset>
                </wp:positionV>
                <wp:extent cx="1492369" cy="465455"/>
                <wp:effectExtent l="0" t="0" r="0" b="0"/>
                <wp:wrapNone/>
                <wp:docPr id="2" name="Textfeld 2"/>
                <wp:cNvGraphicFramePr/>
                <a:graphic xmlns:a="http://schemas.openxmlformats.org/drawingml/2006/main">
                  <a:graphicData uri="http://schemas.microsoft.com/office/word/2010/wordprocessingShape">
                    <wps:wsp>
                      <wps:cNvSpPr txBox="1"/>
                      <wps:spPr>
                        <a:xfrm>
                          <a:off x="0" y="0"/>
                          <a:ext cx="1492369" cy="465455"/>
                        </a:xfrm>
                        <a:prstGeom prst="rect">
                          <a:avLst/>
                        </a:prstGeom>
                        <a:solidFill>
                          <a:schemeClr val="bg1">
                            <a:lumMod val="75000"/>
                          </a:schemeClr>
                        </a:solidFill>
                        <a:ln w="6350">
                          <a:noFill/>
                        </a:ln>
                      </wps:spPr>
                      <wps:txbx>
                        <w:txbxContent>
                          <w:p w14:paraId="74DFC952" w14:textId="0290DBB3" w:rsidR="004A3CD7" w:rsidRPr="009C697B" w:rsidRDefault="004A3CD7" w:rsidP="009C697B">
                            <w:pPr>
                              <w:pStyle w:val="ekvaufgabenwortkarte"/>
                            </w:pPr>
                            <w:r w:rsidRPr="009C697B">
                              <w:t xml:space="preserve">This </w:t>
                            </w:r>
                            <w:proofErr w:type="spellStart"/>
                            <w:r w:rsidRPr="009C697B">
                              <w:t>is</w:t>
                            </w:r>
                            <w:proofErr w:type="spellEnd"/>
                            <w:r w:rsidRPr="009C697B">
                              <w:t xml:space="preserve"> </w:t>
                            </w:r>
                            <w:proofErr w:type="spellStart"/>
                            <w:r w:rsidRPr="009C697B">
                              <w:t>my</w:t>
                            </w:r>
                            <w:proofErr w:type="spellEnd"/>
                            <w:r w:rsidRPr="009C697B">
                              <w:t xml:space="preserve"> </w:t>
                            </w:r>
                            <w:proofErr w:type="spellStart"/>
                            <w:r w:rsidRPr="009C697B">
                              <w:t>opinion</w:t>
                            </w:r>
                            <w:proofErr w:type="spellEnd"/>
                            <w:r w:rsidRPr="009C697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5CC02" id="Textfeld 2" o:spid="_x0000_s1030" type="#_x0000_t202" style="position:absolute;margin-left:2.75pt;margin-top:11.8pt;width:117.5pt;height:3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" fillcolor="#bfbfbf [2412]" stroked="f" strokeweight=".5pt">
                <v:textbox>
                  <w:txbxContent>
                    <w:p w14:paraId="74DFC952" w14:textId="0290DBB3" w:rsidR="004A3CD7" w:rsidRPr="009C697B" w:rsidRDefault="004A3CD7" w:rsidP="009C697B">
                      <w:pPr>
                        <w:pStyle w:val="ekvaufgabenwortkarte"/>
                      </w:pPr>
                      <w:r w:rsidRPr="009C697B">
                        <w:t xml:space="preserve">This </w:t>
                      </w:r>
                      <w:proofErr w:type="spellStart"/>
                      <w:r w:rsidRPr="009C697B">
                        <w:t>is</w:t>
                      </w:r>
                      <w:proofErr w:type="spellEnd"/>
                      <w:r w:rsidRPr="009C697B">
                        <w:t xml:space="preserve"> </w:t>
                      </w:r>
                      <w:proofErr w:type="spellStart"/>
                      <w:r w:rsidRPr="009C697B">
                        <w:t>my</w:t>
                      </w:r>
                      <w:proofErr w:type="spellEnd"/>
                      <w:r w:rsidRPr="009C697B">
                        <w:t xml:space="preserve"> </w:t>
                      </w:r>
                      <w:proofErr w:type="spellStart"/>
                      <w:r w:rsidRPr="009C697B">
                        <w:t>opinion</w:t>
                      </w:r>
                      <w:proofErr w:type="spellEnd"/>
                      <w:r w:rsidRPr="009C697B">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2CC1CB5" wp14:editId="629E11E4">
                <wp:simplePos x="0" y="0"/>
                <wp:positionH relativeFrom="column">
                  <wp:posOffset>2924175</wp:posOffset>
                </wp:positionH>
                <wp:positionV relativeFrom="paragraph">
                  <wp:posOffset>152400</wp:posOffset>
                </wp:positionV>
                <wp:extent cx="1638300" cy="465455"/>
                <wp:effectExtent l="0" t="0" r="0" b="0"/>
                <wp:wrapNone/>
                <wp:docPr id="6" name="Textfeld 6"/>
                <wp:cNvGraphicFramePr/>
                <a:graphic xmlns:a="http://schemas.openxmlformats.org/drawingml/2006/main">
                  <a:graphicData uri="http://schemas.microsoft.com/office/word/2010/wordprocessingShape">
                    <wps:wsp>
                      <wps:cNvSpPr txBox="1"/>
                      <wps:spPr>
                        <a:xfrm>
                          <a:off x="0" y="0"/>
                          <a:ext cx="1638300" cy="465455"/>
                        </a:xfrm>
                        <a:prstGeom prst="rect">
                          <a:avLst/>
                        </a:prstGeom>
                        <a:solidFill>
                          <a:schemeClr val="bg1">
                            <a:lumMod val="75000"/>
                          </a:schemeClr>
                        </a:solidFill>
                        <a:ln w="6350">
                          <a:noFill/>
                        </a:ln>
                      </wps:spPr>
                      <wps:txbx>
                        <w:txbxContent>
                          <w:p w14:paraId="068875F4" w14:textId="1355FC3B" w:rsidR="004A3CD7" w:rsidRPr="009C697B" w:rsidRDefault="004A3CD7" w:rsidP="009C697B">
                            <w:pPr>
                              <w:pStyle w:val="ekvaufgabenwortkarte"/>
                            </w:pPr>
                            <w:r w:rsidRPr="009C697B">
                              <w:t xml:space="preserve">Asta e </w:t>
                            </w:r>
                            <w:proofErr w:type="spellStart"/>
                            <w:r w:rsidRPr="009C697B">
                              <w:t>părerea</w:t>
                            </w:r>
                            <w:proofErr w:type="spellEnd"/>
                            <w:r w:rsidRPr="009C697B">
                              <w:t xml:space="preserve"> mea.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C1CB5" id="Textfeld 6" o:spid="_x0000_s1031" type="#_x0000_t202" style="position:absolute;margin-left:230.25pt;margin-top:12pt;width:129pt;height:3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" fillcolor="#bfbfbf [2412]" stroked="f" strokeweight=".5pt">
                <v:textbox>
                  <w:txbxContent>
                    <w:p w14:paraId="068875F4" w14:textId="1355FC3B" w:rsidR="004A3CD7" w:rsidRPr="009C697B" w:rsidRDefault="004A3CD7" w:rsidP="009C697B">
                      <w:pPr>
                        <w:pStyle w:val="ekvaufgabenwortkarte"/>
                      </w:pPr>
                      <w:r w:rsidRPr="009C697B">
                        <w:t xml:space="preserve">Asta e </w:t>
                      </w:r>
                      <w:proofErr w:type="spellStart"/>
                      <w:r w:rsidRPr="009C697B">
                        <w:t>părerea</w:t>
                      </w:r>
                      <w:proofErr w:type="spellEnd"/>
                      <w:r w:rsidRPr="009C697B">
                        <w:t xml:space="preserve"> mea.</w:t>
                      </w:r>
                    </w:p>
                  </w:txbxContent>
                </v:textbox>
              </v:shape>
            </w:pict>
          </mc:Fallback>
        </mc:AlternateContent>
      </w:r>
      <w:r w:rsidR="004A3CD7">
        <w:tab/>
      </w:r>
      <w:r w:rsidR="004A3CD7">
        <w:tab/>
      </w:r>
      <w:r w:rsidR="004A3CD7">
        <w:tab/>
      </w:r>
      <w:r w:rsidR="004A3CD7">
        <w:tab/>
      </w:r>
      <w:r w:rsidR="004A3CD7">
        <w:tab/>
      </w:r>
      <w:r w:rsidR="004A3CD7">
        <w:tab/>
      </w:r>
    </w:p>
    <w:p w14:paraId="1774F018" w14:textId="02E5B1CD" w:rsidR="003B0B0F" w:rsidRDefault="003B0B0F" w:rsidP="004A3CD7"/>
    <w:p w14:paraId="2C427096" w14:textId="3BB15373" w:rsidR="003B0B0F" w:rsidRPr="003B0B0F" w:rsidRDefault="003B0B0F" w:rsidP="004A3CD7">
      <w:pPr>
        <w:rPr>
          <w:rStyle w:val="ekvlsung"/>
        </w:rPr>
      </w:pPr>
      <w:r>
        <w:rPr>
          <w:rStyle w:val="ekvlsung"/>
        </w:rPr>
        <w:tab/>
      </w:r>
      <w:r>
        <w:rPr>
          <w:rStyle w:val="ekvlsung"/>
        </w:rPr>
        <w:tab/>
      </w:r>
      <w:r>
        <w:rPr>
          <w:rStyle w:val="ekvlsung"/>
        </w:rPr>
        <w:tab/>
      </w:r>
      <w:r>
        <w:rPr>
          <w:rStyle w:val="ekvlsung"/>
        </w:rPr>
        <w:tab/>
      </w:r>
      <w:r>
        <w:rPr>
          <w:rStyle w:val="ekvlsung"/>
        </w:rPr>
        <w:tab/>
      </w:r>
      <w:r>
        <w:rPr>
          <w:rStyle w:val="ekvlsung"/>
        </w:rPr>
        <w:tab/>
      </w:r>
      <w:r w:rsidRPr="003B0B0F">
        <w:rPr>
          <w:rStyle w:val="ekvlsung"/>
        </w:rPr>
        <w:sym w:font="Wingdings" w:char="F0E0"/>
      </w:r>
      <w:r>
        <w:rPr>
          <w:rStyle w:val="ekvlsung"/>
        </w:rPr>
        <w:t xml:space="preserve"> englisch</w:t>
      </w:r>
      <w:r>
        <w:rPr>
          <w:rStyle w:val="ekvlsung"/>
        </w:rPr>
        <w:tab/>
      </w:r>
      <w:r>
        <w:rPr>
          <w:rStyle w:val="ekvlsung"/>
        </w:rPr>
        <w:tab/>
      </w:r>
      <w:r>
        <w:rPr>
          <w:rStyle w:val="ekvlsung"/>
        </w:rPr>
        <w:tab/>
      </w:r>
      <w:r>
        <w:rPr>
          <w:rStyle w:val="ekvlsung"/>
        </w:rPr>
        <w:tab/>
      </w:r>
      <w:r>
        <w:rPr>
          <w:rStyle w:val="ekvlsung"/>
        </w:rPr>
        <w:tab/>
        <w:t xml:space="preserve">    </w:t>
      </w:r>
      <w:r w:rsidRPr="003B0B0F">
        <w:rPr>
          <w:rStyle w:val="ekvlsung"/>
        </w:rPr>
        <w:sym w:font="Wingdings" w:char="F0E0"/>
      </w:r>
      <w:r>
        <w:rPr>
          <w:rStyle w:val="ekvlsung"/>
        </w:rPr>
        <w:t xml:space="preserve"> </w:t>
      </w:r>
      <w:r w:rsidR="009B5DE0">
        <w:rPr>
          <w:rStyle w:val="ekvlsung"/>
        </w:rPr>
        <w:t>rumän</w:t>
      </w:r>
      <w:r>
        <w:rPr>
          <w:rStyle w:val="ekvlsung"/>
        </w:rPr>
        <w:t>isch</w:t>
      </w:r>
    </w:p>
    <w:p w14:paraId="1035DA17" w14:textId="5B1F786D" w:rsidR="003B0B0F" w:rsidRDefault="003B0B0F" w:rsidP="004A3CD7"/>
    <w:p w14:paraId="7ADBB45B" w14:textId="014482A1" w:rsidR="003B0B0F" w:rsidRDefault="003B0B0F" w:rsidP="004A3CD7">
      <w:r>
        <w:rPr>
          <w:noProof/>
        </w:rPr>
        <mc:AlternateContent>
          <mc:Choice Requires="wps">
            <w:drawing>
              <wp:anchor distT="0" distB="0" distL="114300" distR="114300" simplePos="0" relativeHeight="251673600" behindDoc="0" locked="0" layoutInCell="1" allowOverlap="1" wp14:anchorId="3A2A9BD7" wp14:editId="642AD897">
                <wp:simplePos x="0" y="0"/>
                <wp:positionH relativeFrom="column">
                  <wp:posOffset>2924810</wp:posOffset>
                </wp:positionH>
                <wp:positionV relativeFrom="paragraph">
                  <wp:posOffset>99575</wp:posOffset>
                </wp:positionV>
                <wp:extent cx="1638300" cy="465455"/>
                <wp:effectExtent l="0" t="0" r="0" b="0"/>
                <wp:wrapNone/>
                <wp:docPr id="8" name="Textfeld 8"/>
                <wp:cNvGraphicFramePr/>
                <a:graphic xmlns:a="http://schemas.openxmlformats.org/drawingml/2006/main">
                  <a:graphicData uri="http://schemas.microsoft.com/office/word/2010/wordprocessingShape">
                    <wps:wsp>
                      <wps:cNvSpPr txBox="1"/>
                      <wps:spPr>
                        <a:xfrm>
                          <a:off x="0" y="0"/>
                          <a:ext cx="1638300" cy="465455"/>
                        </a:xfrm>
                        <a:prstGeom prst="rect">
                          <a:avLst/>
                        </a:prstGeom>
                        <a:solidFill>
                          <a:schemeClr val="bg1">
                            <a:lumMod val="75000"/>
                          </a:schemeClr>
                        </a:solidFill>
                        <a:ln w="6350">
                          <a:noFill/>
                        </a:ln>
                      </wps:spPr>
                      <wps:txbx>
                        <w:txbxContent>
                          <w:p w14:paraId="70F9390E" w14:textId="32E1408A" w:rsidR="004A3CD7" w:rsidRPr="009C697B" w:rsidRDefault="004A3CD7" w:rsidP="009C697B">
                            <w:pPr>
                              <w:pStyle w:val="ekvaufgabenwortkarte"/>
                            </w:pPr>
                            <w:proofErr w:type="spellStart"/>
                            <w:r w:rsidRPr="009C697B">
                              <w:t>To</w:t>
                            </w:r>
                            <w:proofErr w:type="spellEnd"/>
                            <w:r w:rsidRPr="009C697B">
                              <w:t xml:space="preserve"> je </w:t>
                            </w:r>
                            <w:proofErr w:type="spellStart"/>
                            <w:r w:rsidRPr="009C697B">
                              <w:t>můj</w:t>
                            </w:r>
                            <w:proofErr w:type="spellEnd"/>
                            <w:r w:rsidRPr="009C697B">
                              <w:t xml:space="preserve"> </w:t>
                            </w:r>
                            <w:proofErr w:type="spellStart"/>
                            <w:r w:rsidRPr="009C697B">
                              <w:t>názor</w:t>
                            </w:r>
                            <w:proofErr w:type="spellEnd"/>
                            <w:r w:rsidRPr="009C697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A9BD7" id="Textfeld 8" o:spid="_x0000_s1032" type="#_x0000_t202" style="position:absolute;margin-left:230.3pt;margin-top:7.85pt;width:129pt;height:3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" fillcolor="#bfbfbf [2412]" stroked="f" strokeweight=".5pt">
                <v:textbox>
                  <w:txbxContent>
                    <w:p w14:paraId="70F9390E" w14:textId="32E1408A" w:rsidR="004A3CD7" w:rsidRPr="009C697B" w:rsidRDefault="004A3CD7" w:rsidP="009C697B">
                      <w:pPr>
                        <w:pStyle w:val="ekvaufgabenwortkarte"/>
                      </w:pPr>
                      <w:proofErr w:type="spellStart"/>
                      <w:r w:rsidRPr="009C697B">
                        <w:t>To</w:t>
                      </w:r>
                      <w:proofErr w:type="spellEnd"/>
                      <w:r w:rsidRPr="009C697B">
                        <w:t xml:space="preserve"> je </w:t>
                      </w:r>
                      <w:proofErr w:type="spellStart"/>
                      <w:r w:rsidRPr="009C697B">
                        <w:t>můj</w:t>
                      </w:r>
                      <w:proofErr w:type="spellEnd"/>
                      <w:r w:rsidRPr="009C697B">
                        <w:t xml:space="preserve"> </w:t>
                      </w:r>
                      <w:proofErr w:type="spellStart"/>
                      <w:r w:rsidRPr="009C697B">
                        <w:t>názor</w:t>
                      </w:r>
                      <w:proofErr w:type="spellEnd"/>
                      <w:r w:rsidRPr="009C697B">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7C320CF" wp14:editId="38631CDE">
                <wp:simplePos x="0" y="0"/>
                <wp:positionH relativeFrom="column">
                  <wp:posOffset>34925</wp:posOffset>
                </wp:positionH>
                <wp:positionV relativeFrom="paragraph">
                  <wp:posOffset>103601</wp:posOffset>
                </wp:positionV>
                <wp:extent cx="1630392" cy="465826"/>
                <wp:effectExtent l="0" t="0" r="8255" b="0"/>
                <wp:wrapNone/>
                <wp:docPr id="1" name="Textfeld 1"/>
                <wp:cNvGraphicFramePr/>
                <a:graphic xmlns:a="http://schemas.openxmlformats.org/drawingml/2006/main">
                  <a:graphicData uri="http://schemas.microsoft.com/office/word/2010/wordprocessingShape">
                    <wps:wsp>
                      <wps:cNvSpPr txBox="1"/>
                      <wps:spPr>
                        <a:xfrm>
                          <a:off x="0" y="0"/>
                          <a:ext cx="1630392" cy="465826"/>
                        </a:xfrm>
                        <a:prstGeom prst="rect">
                          <a:avLst/>
                        </a:prstGeom>
                        <a:solidFill>
                          <a:schemeClr val="bg1">
                            <a:lumMod val="75000"/>
                          </a:schemeClr>
                        </a:solidFill>
                        <a:ln w="6350">
                          <a:noFill/>
                        </a:ln>
                      </wps:spPr>
                      <wps:txbx>
                        <w:txbxContent>
                          <w:p w14:paraId="784ADE59" w14:textId="7F79E47E" w:rsidR="004A3CD7" w:rsidRPr="009C697B" w:rsidRDefault="004A3CD7" w:rsidP="009C697B">
                            <w:pPr>
                              <w:pStyle w:val="ekvaufgabenwortkarte"/>
                            </w:pPr>
                            <w:proofErr w:type="spellStart"/>
                            <w:r w:rsidRPr="009C697B">
                              <w:t>Bu</w:t>
                            </w:r>
                            <w:proofErr w:type="spellEnd"/>
                            <w:r w:rsidRPr="009C697B">
                              <w:t xml:space="preserve"> </w:t>
                            </w:r>
                            <w:proofErr w:type="spellStart"/>
                            <w:r w:rsidRPr="009C697B">
                              <w:t>benim</w:t>
                            </w:r>
                            <w:proofErr w:type="spellEnd"/>
                            <w:r w:rsidRPr="009C697B">
                              <w:t xml:space="preserve"> </w:t>
                            </w:r>
                            <w:proofErr w:type="spellStart"/>
                            <w:r w:rsidRPr="009C697B">
                              <w:t>düşüncem</w:t>
                            </w:r>
                            <w:proofErr w:type="spellEnd"/>
                            <w:r w:rsidRPr="009C697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320CF" id="Textfeld 1" o:spid="_x0000_s1033" type="#_x0000_t202" style="position:absolute;margin-left:2.75pt;margin-top:8.15pt;width:128.4pt;height:3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" fillcolor="#bfbfbf [2412]" stroked="f" strokeweight=".5pt">
                <v:textbox>
                  <w:txbxContent>
                    <w:p w14:paraId="784ADE59" w14:textId="7F79E47E" w:rsidR="004A3CD7" w:rsidRPr="009C697B" w:rsidRDefault="004A3CD7" w:rsidP="009C697B">
                      <w:pPr>
                        <w:pStyle w:val="ekvaufgabenwortkarte"/>
                      </w:pPr>
                      <w:proofErr w:type="spellStart"/>
                      <w:r w:rsidRPr="009C697B">
                        <w:t>Bu</w:t>
                      </w:r>
                      <w:proofErr w:type="spellEnd"/>
                      <w:r w:rsidRPr="009C697B">
                        <w:t xml:space="preserve"> </w:t>
                      </w:r>
                      <w:proofErr w:type="spellStart"/>
                      <w:r w:rsidRPr="009C697B">
                        <w:t>benim</w:t>
                      </w:r>
                      <w:proofErr w:type="spellEnd"/>
                      <w:r w:rsidRPr="009C697B">
                        <w:t xml:space="preserve"> </w:t>
                      </w:r>
                      <w:proofErr w:type="spellStart"/>
                      <w:r w:rsidRPr="009C697B">
                        <w:t>düşüncem</w:t>
                      </w:r>
                      <w:proofErr w:type="spellEnd"/>
                      <w:r w:rsidRPr="009C697B">
                        <w:t>.</w:t>
                      </w:r>
                    </w:p>
                  </w:txbxContent>
                </v:textbox>
              </v:shape>
            </w:pict>
          </mc:Fallback>
        </mc:AlternateContent>
      </w:r>
    </w:p>
    <w:p w14:paraId="5A94928A" w14:textId="4A3C2AD8" w:rsidR="003B0B0F" w:rsidRDefault="003B0B0F" w:rsidP="004A3CD7"/>
    <w:p w14:paraId="2E5EDDAC" w14:textId="012A21C9" w:rsidR="003B0B0F" w:rsidRPr="003B0B0F" w:rsidRDefault="003B0B0F" w:rsidP="004A3CD7">
      <w:pPr>
        <w:rPr>
          <w:rStyle w:val="ekvlsung"/>
        </w:rPr>
      </w:pPr>
      <w:r>
        <w:rPr>
          <w:rStyle w:val="ekvlsung"/>
        </w:rPr>
        <w:tab/>
      </w:r>
      <w:r>
        <w:rPr>
          <w:rStyle w:val="ekvlsung"/>
        </w:rPr>
        <w:tab/>
      </w:r>
      <w:r>
        <w:rPr>
          <w:rStyle w:val="ekvlsung"/>
        </w:rPr>
        <w:tab/>
      </w:r>
      <w:r>
        <w:rPr>
          <w:rStyle w:val="ekvlsung"/>
        </w:rPr>
        <w:tab/>
      </w:r>
      <w:r>
        <w:rPr>
          <w:rStyle w:val="ekvlsung"/>
        </w:rPr>
        <w:tab/>
      </w:r>
      <w:r>
        <w:rPr>
          <w:rStyle w:val="ekvlsung"/>
        </w:rPr>
        <w:tab/>
      </w:r>
      <w:r w:rsidRPr="003B0B0F">
        <w:rPr>
          <w:rStyle w:val="ekvlsung"/>
        </w:rPr>
        <w:sym w:font="Wingdings" w:char="F0E0"/>
      </w:r>
      <w:r>
        <w:rPr>
          <w:rStyle w:val="ekvlsung"/>
        </w:rPr>
        <w:t xml:space="preserve"> türkisch</w:t>
      </w:r>
      <w:r>
        <w:rPr>
          <w:rStyle w:val="ekvlsung"/>
        </w:rPr>
        <w:tab/>
      </w:r>
      <w:r>
        <w:rPr>
          <w:rStyle w:val="ekvlsung"/>
        </w:rPr>
        <w:tab/>
      </w:r>
      <w:r>
        <w:rPr>
          <w:rStyle w:val="ekvlsung"/>
        </w:rPr>
        <w:tab/>
      </w:r>
      <w:r>
        <w:rPr>
          <w:rStyle w:val="ekvlsung"/>
        </w:rPr>
        <w:tab/>
      </w:r>
      <w:r>
        <w:rPr>
          <w:rStyle w:val="ekvlsung"/>
        </w:rPr>
        <w:tab/>
        <w:t xml:space="preserve">    </w:t>
      </w:r>
      <w:r w:rsidRPr="003B0B0F">
        <w:rPr>
          <w:rStyle w:val="ekvlsung"/>
        </w:rPr>
        <w:sym w:font="Wingdings" w:char="F0E0"/>
      </w:r>
      <w:r>
        <w:rPr>
          <w:rStyle w:val="ekvlsung"/>
        </w:rPr>
        <w:t xml:space="preserve"> </w:t>
      </w:r>
      <w:r w:rsidR="009B5DE0">
        <w:rPr>
          <w:rStyle w:val="ekvlsung"/>
        </w:rPr>
        <w:t>tschechisch</w:t>
      </w:r>
    </w:p>
    <w:p w14:paraId="0591E8D7" w14:textId="76E6C60D" w:rsidR="003B0B0F" w:rsidRDefault="003B0B0F" w:rsidP="004A3CD7"/>
    <w:p w14:paraId="568F3CE5" w14:textId="77777777" w:rsidR="003B0B0F" w:rsidRDefault="003B0B0F" w:rsidP="004A3CD7"/>
    <w:p w14:paraId="740A2E73" w14:textId="03ED8BC7" w:rsidR="003B0B0F" w:rsidRPr="001B664B" w:rsidRDefault="003B0B0F" w:rsidP="003B0B0F">
      <w:pPr>
        <w:pStyle w:val="ekvschreiblinie"/>
        <w:rPr>
          <w:rStyle w:val="ekvlsungunterstrichen"/>
        </w:rPr>
      </w:pPr>
      <w:r w:rsidRPr="001B664B">
        <w:rPr>
          <w:rStyle w:val="ekvfett"/>
        </w:rPr>
        <w:t>Gemeinsamkeiten</w:t>
      </w:r>
      <w:r w:rsidRPr="001B664B">
        <w:rPr>
          <w:rStyle w:val="ekvlsungunterstrichen"/>
        </w:rPr>
        <w:t xml:space="preserve">: Bis auf </w:t>
      </w:r>
      <w:r w:rsidR="00651CDF" w:rsidRPr="001B664B">
        <w:rPr>
          <w:rStyle w:val="ekvlsungunterstrichen"/>
        </w:rPr>
        <w:t>Arabisch</w:t>
      </w:r>
      <w:r w:rsidRPr="001B664B">
        <w:rPr>
          <w:rStyle w:val="ekvlsungunterstrichen"/>
        </w:rPr>
        <w:t xml:space="preserve"> wird der Satzanfang großgeschrieben. Wörter werden kleingeschrieben</w:t>
      </w:r>
      <w:r w:rsidR="009B5DE0" w:rsidRPr="001B664B">
        <w:rPr>
          <w:rStyle w:val="ekvlsungunterstrichen"/>
        </w:rPr>
        <w:t xml:space="preserve">, das Nomen und sein Begleiter stehen immer zusammen. </w:t>
      </w:r>
    </w:p>
    <w:p w14:paraId="455C5A8A" w14:textId="39B71898" w:rsidR="009B5DE0" w:rsidRPr="003B0B0F" w:rsidRDefault="009B5DE0" w:rsidP="003B0B0F">
      <w:pPr>
        <w:pStyle w:val="ekvschreiblinie"/>
        <w:rPr>
          <w:rStyle w:val="ekvlsungunterstrichen"/>
        </w:rPr>
      </w:pPr>
      <w:r w:rsidRPr="001B664B">
        <w:rPr>
          <w:rStyle w:val="ekvfett"/>
        </w:rPr>
        <w:t>Unterschiede:</w:t>
      </w:r>
      <w:r w:rsidRPr="001B664B">
        <w:rPr>
          <w:rStyle w:val="ekvlsungunterstrichen"/>
        </w:rPr>
        <w:t xml:space="preserve"> Russisch und </w:t>
      </w:r>
      <w:r w:rsidR="00651CDF" w:rsidRPr="001B664B">
        <w:rPr>
          <w:rStyle w:val="ekvlsungunterstrichen"/>
        </w:rPr>
        <w:t>Arabisch</w:t>
      </w:r>
      <w:r w:rsidRPr="001B664B">
        <w:rPr>
          <w:rStyle w:val="ekvlsungunterstrichen"/>
        </w:rPr>
        <w:t xml:space="preserve"> haben eine eigene Schrift, die anderen Sprachen haben die lateinische Schrift.</w:t>
      </w:r>
      <w:r w:rsidR="00651CDF" w:rsidRPr="001B664B">
        <w:rPr>
          <w:rStyle w:val="ekvlsungunterstrichen"/>
        </w:rPr>
        <w:t xml:space="preserve"> </w:t>
      </w:r>
      <w:r w:rsidR="001B664B">
        <w:rPr>
          <w:rStyle w:val="ekvlsungunterstrichen"/>
        </w:rPr>
        <w:t xml:space="preserve">Im </w:t>
      </w:r>
      <w:r w:rsidR="00651CDF" w:rsidRPr="001B664B">
        <w:rPr>
          <w:rStyle w:val="ekvlsungunterstrichen"/>
        </w:rPr>
        <w:t>Rumänisch</w:t>
      </w:r>
      <w:r w:rsidR="001B664B">
        <w:rPr>
          <w:rStyle w:val="ekvlsungunterstrichen"/>
        </w:rPr>
        <w:t>en</w:t>
      </w:r>
      <w:r w:rsidR="00651CDF" w:rsidRPr="001B664B">
        <w:rPr>
          <w:rStyle w:val="ekvlsungunterstrichen"/>
        </w:rPr>
        <w:t>, Türkisch</w:t>
      </w:r>
      <w:r w:rsidR="001B664B">
        <w:rPr>
          <w:rStyle w:val="ekvlsungunterstrichen"/>
        </w:rPr>
        <w:t>en</w:t>
      </w:r>
      <w:r w:rsidR="00651CDF" w:rsidRPr="001B664B">
        <w:rPr>
          <w:rStyle w:val="ekvlsungunterstrichen"/>
        </w:rPr>
        <w:t>, Spanisch</w:t>
      </w:r>
      <w:r w:rsidR="001B664B">
        <w:rPr>
          <w:rStyle w:val="ekvlsungunterstrichen"/>
        </w:rPr>
        <w:t>en</w:t>
      </w:r>
      <w:r w:rsidR="00651CDF" w:rsidRPr="001B664B">
        <w:rPr>
          <w:rStyle w:val="ekvlsungunterstrichen"/>
        </w:rPr>
        <w:t xml:space="preserve"> und Tschechisch</w:t>
      </w:r>
      <w:r w:rsidR="001B664B">
        <w:rPr>
          <w:rStyle w:val="ekvlsungunterstrichen"/>
        </w:rPr>
        <w:t>en</w:t>
      </w:r>
      <w:r w:rsidR="00651CDF" w:rsidRPr="001B664B">
        <w:rPr>
          <w:rStyle w:val="ekvlsungunterstrichen"/>
        </w:rPr>
        <w:t xml:space="preserve"> werden Sonderzeichen verwendet, die es im Deutschen nicht gibt. Im Arabischen wird von links nach rechts gelesen/geschrieben (Punkt steht links).</w:t>
      </w:r>
      <w:r w:rsidR="001B664B" w:rsidRPr="001B664B">
        <w:rPr>
          <w:rStyle w:val="ekvlsungunterstrichen"/>
        </w:rPr>
        <w:t xml:space="preserve"> Im Türkischen gibt es kein Verb für „sein“.</w:t>
      </w:r>
      <w:r w:rsidR="001B664B">
        <w:rPr>
          <w:rStyle w:val="ekvlsungunterstrichen"/>
        </w:rPr>
        <w:t xml:space="preserve"> Im Rumänischen steht das Demonstrativpronomen meistens hinter dem Nomen.</w:t>
      </w:r>
    </w:p>
    <w:p w14:paraId="59DA6CB7" w14:textId="45A4D8BB" w:rsidR="004A3CD7" w:rsidRDefault="004A3CD7" w:rsidP="004A3CD7">
      <w:r>
        <w:tab/>
      </w:r>
      <w:r>
        <w:tab/>
      </w:r>
      <w:r>
        <w:tab/>
      </w:r>
      <w:r>
        <w:tab/>
      </w:r>
      <w:r>
        <w:tab/>
      </w:r>
      <w:r>
        <w:tab/>
      </w:r>
    </w:p>
    <w:p w14:paraId="558D1322" w14:textId="7580ADEE" w:rsidR="004A3CD7" w:rsidRDefault="004A3CD7" w:rsidP="00FD20A8">
      <w:r w:rsidRPr="004A3CD7">
        <w:rPr>
          <w:rStyle w:val="ekvnummerierung"/>
        </w:rPr>
        <w:t>2</w:t>
      </w:r>
      <w:r w:rsidRPr="004A3CD7">
        <w:tab/>
        <w:t>Schreibt das folgende Wort an die Tafel. Übersetzt es in alle euch bekannten Sprachen und schreibt die entsprechenden Übersetzungen an die Tafel. Vergleicht die Wörter und tauscht euch über die verschiedenen Bedeutungen des Wortes aus.</w:t>
      </w:r>
    </w:p>
    <w:p w14:paraId="649D7DE4" w14:textId="42C4F7F6" w:rsidR="004A3CD7" w:rsidRDefault="004A3CD7" w:rsidP="00FD20A8">
      <w:r>
        <w:rPr>
          <w:noProof/>
        </w:rPr>
        <mc:AlternateContent>
          <mc:Choice Requires="wps">
            <w:drawing>
              <wp:anchor distT="0" distB="0" distL="114300" distR="114300" simplePos="0" relativeHeight="251675648" behindDoc="0" locked="0" layoutInCell="1" allowOverlap="1" wp14:anchorId="042FBD99" wp14:editId="7EA4FB57">
                <wp:simplePos x="0" y="0"/>
                <wp:positionH relativeFrom="column">
                  <wp:posOffset>623</wp:posOffset>
                </wp:positionH>
                <wp:positionV relativeFrom="paragraph">
                  <wp:posOffset>104140</wp:posOffset>
                </wp:positionV>
                <wp:extent cx="914400" cy="370936"/>
                <wp:effectExtent l="0" t="0" r="0" b="0"/>
                <wp:wrapNone/>
                <wp:docPr id="9" name="Textfeld 9"/>
                <wp:cNvGraphicFramePr/>
                <a:graphic xmlns:a="http://schemas.openxmlformats.org/drawingml/2006/main">
                  <a:graphicData uri="http://schemas.microsoft.com/office/word/2010/wordprocessingShape">
                    <wps:wsp>
                      <wps:cNvSpPr txBox="1"/>
                      <wps:spPr>
                        <a:xfrm>
                          <a:off x="0" y="0"/>
                          <a:ext cx="914400" cy="370936"/>
                        </a:xfrm>
                        <a:prstGeom prst="rect">
                          <a:avLst/>
                        </a:prstGeom>
                        <a:solidFill>
                          <a:schemeClr val="bg1">
                            <a:lumMod val="75000"/>
                          </a:schemeClr>
                        </a:solidFill>
                        <a:ln w="6350">
                          <a:noFill/>
                        </a:ln>
                      </wps:spPr>
                      <wps:txbx>
                        <w:txbxContent>
                          <w:p w14:paraId="34927791" w14:textId="19696A27" w:rsidR="004A3CD7" w:rsidRPr="004A3CD7" w:rsidRDefault="004A3CD7" w:rsidP="004A3CD7">
                            <w:pPr>
                              <w:pStyle w:val="ekvbildbeschreibung"/>
                              <w:jc w:val="center"/>
                              <w:rPr>
                                <w:sz w:val="24"/>
                                <w:szCs w:val="24"/>
                              </w:rPr>
                            </w:pPr>
                            <w:r w:rsidRPr="004A3CD7">
                              <w:rPr>
                                <w:sz w:val="24"/>
                                <w:szCs w:val="24"/>
                              </w:rPr>
                              <w:t>Glück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FBD99" id="Textfeld 9" o:spid="_x0000_s1034" type="#_x0000_t202" style="position:absolute;margin-left:.05pt;margin-top:8.2pt;width:1in;height:2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" fillcolor="#bfbfbf [2412]" stroked="f" strokeweight=".5pt">
                <v:textbox>
                  <w:txbxContent>
                    <w:p w14:paraId="34927791" w14:textId="19696A27" w:rsidR="004A3CD7" w:rsidRPr="004A3CD7" w:rsidRDefault="004A3CD7" w:rsidP="004A3CD7">
                      <w:pPr>
                        <w:pStyle w:val="ekvbildbeschreibung"/>
                        <w:jc w:val="center"/>
                        <w:rPr>
                          <w:sz w:val="24"/>
                          <w:szCs w:val="24"/>
                        </w:rPr>
                      </w:pPr>
                      <w:r w:rsidRPr="004A3CD7">
                        <w:rPr>
                          <w:sz w:val="24"/>
                          <w:szCs w:val="24"/>
                        </w:rPr>
                        <w:t>Glück</w:t>
                      </w:r>
                    </w:p>
                  </w:txbxContent>
                </v:textbox>
              </v:shape>
            </w:pict>
          </mc:Fallback>
        </mc:AlternateContent>
      </w:r>
    </w:p>
    <w:p w14:paraId="02635584" w14:textId="1A8D88C7" w:rsidR="004A3CD7" w:rsidRDefault="004A3CD7" w:rsidP="00FD20A8">
      <w:r>
        <w:t>Glück</w:t>
      </w:r>
    </w:p>
    <w:p w14:paraId="71821FF4" w14:textId="2810B952" w:rsidR="004A3CD7" w:rsidRDefault="004A3CD7" w:rsidP="00FD20A8"/>
    <w:p w14:paraId="4FD85116" w14:textId="5491C37F" w:rsidR="004A3CD7" w:rsidRDefault="004A3CD7" w:rsidP="00FD20A8"/>
    <w:p w14:paraId="7705CC28" w14:textId="2C0FA02F" w:rsidR="009B5DE0" w:rsidRPr="009B5DE0" w:rsidRDefault="009B5DE0" w:rsidP="00FD20A8">
      <w:pPr>
        <w:rPr>
          <w:rStyle w:val="ekvlsungunterstrichen"/>
        </w:rPr>
      </w:pPr>
      <w:r w:rsidRPr="001B664B">
        <w:rPr>
          <w:rStyle w:val="ekvfett"/>
        </w:rPr>
        <w:t>Beispiellösung:</w:t>
      </w:r>
      <w:r>
        <w:t xml:space="preserve"> </w:t>
      </w:r>
      <w:r>
        <w:rPr>
          <w:rStyle w:val="ekvlsungunterstrichen"/>
        </w:rPr>
        <w:t>luck (englisch), le bonheur (französisch), m</w:t>
      </w:r>
      <w:r w:rsidRPr="009B5DE0">
        <w:rPr>
          <w:rStyle w:val="ekvlsungunterstrichen"/>
        </w:rPr>
        <w:t>utluluk</w:t>
      </w:r>
      <w:r>
        <w:rPr>
          <w:rStyle w:val="ekvlsungunterstrichen"/>
        </w:rPr>
        <w:t xml:space="preserve"> (türkisch), </w:t>
      </w:r>
      <w:r w:rsidRPr="009B5DE0">
        <w:rPr>
          <w:rStyle w:val="ekvlsungunterstrichen"/>
        </w:rPr>
        <w:t>щастие</w:t>
      </w:r>
      <w:r>
        <w:rPr>
          <w:rStyle w:val="ekvlsungunterstrichen"/>
        </w:rPr>
        <w:t xml:space="preserve"> (bulgarisch), la </w:t>
      </w:r>
      <w:r w:rsidRPr="009B5DE0">
        <w:rPr>
          <w:rStyle w:val="ekvlsungunterstrichen"/>
        </w:rPr>
        <w:t>felicità</w:t>
      </w:r>
      <w:r>
        <w:rPr>
          <w:rStyle w:val="ekvlsungunterstrichen"/>
        </w:rPr>
        <w:t xml:space="preserve"> (italienisch), </w:t>
      </w:r>
      <w:r w:rsidRPr="009B5DE0">
        <w:rPr>
          <w:rStyle w:val="ekvlsungunterstrichen"/>
        </w:rPr>
        <w:t>geluk</w:t>
      </w:r>
      <w:r>
        <w:rPr>
          <w:rStyle w:val="ekvlsungunterstrichen"/>
        </w:rPr>
        <w:t xml:space="preserve"> (niederländisch), </w:t>
      </w:r>
      <w:r w:rsidRPr="009B5DE0">
        <w:rPr>
          <w:rStyle w:val="ekvlsungunterstrichen"/>
        </w:rPr>
        <w:t>šťastie</w:t>
      </w:r>
      <w:r>
        <w:rPr>
          <w:rStyle w:val="ekvlsungunterstrichen"/>
        </w:rPr>
        <w:t xml:space="preserve"> (slowakisch), </w:t>
      </w:r>
      <w:r w:rsidRPr="009B5DE0">
        <w:rPr>
          <w:rStyle w:val="ekvlsungunterstrichen"/>
        </w:rPr>
        <w:t>szczęście</w:t>
      </w:r>
      <w:r>
        <w:rPr>
          <w:rStyle w:val="ekvlsungunterstrichen"/>
        </w:rPr>
        <w:t xml:space="preserve"> (polnisch)</w:t>
      </w:r>
    </w:p>
    <w:p w14:paraId="2DD33F53" w14:textId="77777777" w:rsidR="009B5DE0" w:rsidRDefault="009B5DE0" w:rsidP="00FD20A8"/>
    <w:p w14:paraId="24A24500" w14:textId="1A4B2508" w:rsidR="004A3CD7" w:rsidRDefault="004A3CD7" w:rsidP="00FD20A8">
      <w:r w:rsidRPr="004A3CD7">
        <w:rPr>
          <w:rStyle w:val="ekvnummerierung"/>
        </w:rPr>
        <w:t>3</w:t>
      </w:r>
      <w:r w:rsidRPr="004A3CD7">
        <w:t xml:space="preserve">   In anderen Ländern gibt es ähnliche Redensarten wie im Deutschen. Klärt im Tandem, welche Redensarten zusammenpassen.</w:t>
      </w:r>
    </w:p>
    <w:p w14:paraId="38EC7DBC" w14:textId="5945B258" w:rsidR="004A3CD7" w:rsidRDefault="009B5DE0" w:rsidP="00FD20A8">
      <w:r>
        <w:rPr>
          <w:noProof/>
        </w:rPr>
        <mc:AlternateContent>
          <mc:Choice Requires="wps">
            <w:drawing>
              <wp:anchor distT="0" distB="0" distL="114300" distR="114300" simplePos="0" relativeHeight="251687936" behindDoc="0" locked="0" layoutInCell="1" allowOverlap="1" wp14:anchorId="49ECB8A1" wp14:editId="4BB18CBE">
                <wp:simplePos x="0" y="0"/>
                <wp:positionH relativeFrom="column">
                  <wp:posOffset>3019425</wp:posOffset>
                </wp:positionH>
                <wp:positionV relativeFrom="paragraph">
                  <wp:posOffset>147547</wp:posOffset>
                </wp:positionV>
                <wp:extent cx="2578100" cy="287655"/>
                <wp:effectExtent l="0" t="0" r="0" b="0"/>
                <wp:wrapNone/>
                <wp:docPr id="15" name="Textfeld 15"/>
                <wp:cNvGraphicFramePr/>
                <a:graphic xmlns:a="http://schemas.openxmlformats.org/drawingml/2006/main">
                  <a:graphicData uri="http://schemas.microsoft.com/office/word/2010/wordprocessingShape">
                    <wps:wsp>
                      <wps:cNvSpPr txBox="1"/>
                      <wps:spPr>
                        <a:xfrm>
                          <a:off x="0" y="0"/>
                          <a:ext cx="2578100" cy="287655"/>
                        </a:xfrm>
                        <a:prstGeom prst="rect">
                          <a:avLst/>
                        </a:prstGeom>
                        <a:solidFill>
                          <a:schemeClr val="bg1">
                            <a:lumMod val="75000"/>
                          </a:schemeClr>
                        </a:solidFill>
                        <a:ln w="6350">
                          <a:noFill/>
                        </a:ln>
                      </wps:spPr>
                      <wps:txbx>
                        <w:txbxContent>
                          <w:p w14:paraId="7F101C26" w14:textId="1E58312F" w:rsidR="009C697B" w:rsidRPr="009F0109" w:rsidRDefault="009C697B" w:rsidP="009C697B">
                            <w:pPr>
                              <w:pStyle w:val="ekvaufgabenwortkarte"/>
                            </w:pPr>
                            <w:r w:rsidRPr="009C697B">
                              <w:t>Es regnet Bindfäden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B8A1" id="Textfeld 15" o:spid="_x0000_s1035" type="#_x0000_t202" style="position:absolute;margin-left:237.75pt;margin-top:11.6pt;width:203pt;height:2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" fillcolor="#bfbfbf [2412]" stroked="f" strokeweight=".5pt">
                <v:textbox>
                  <w:txbxContent>
                    <w:p w14:paraId="7F101C26" w14:textId="1E58312F" w:rsidR="009C697B" w:rsidRPr="009F0109" w:rsidRDefault="009C697B" w:rsidP="009C697B">
                      <w:pPr>
                        <w:pStyle w:val="ekvaufgabenwortkarte"/>
                      </w:pPr>
                      <w:r w:rsidRPr="009C697B">
                        <w:t>Es regnet Bindfäden</w:t>
                      </w:r>
                      <w:r>
                        <w:t>.</w:t>
                      </w:r>
                    </w:p>
                  </w:txbxContent>
                </v:textbox>
              </v:shape>
            </w:pict>
          </mc:Fallback>
        </mc:AlternateContent>
      </w:r>
      <w:r w:rsidR="009C697B">
        <w:rPr>
          <w:noProof/>
        </w:rPr>
        <mc:AlternateContent>
          <mc:Choice Requires="wps">
            <w:drawing>
              <wp:anchor distT="0" distB="0" distL="114300" distR="114300" simplePos="0" relativeHeight="251677696" behindDoc="0" locked="0" layoutInCell="1" allowOverlap="1" wp14:anchorId="3D85E904" wp14:editId="0AE81D3B">
                <wp:simplePos x="0" y="0"/>
                <wp:positionH relativeFrom="column">
                  <wp:posOffset>35129</wp:posOffset>
                </wp:positionH>
                <wp:positionV relativeFrom="paragraph">
                  <wp:posOffset>145691</wp:posOffset>
                </wp:positionV>
                <wp:extent cx="2777490" cy="287655"/>
                <wp:effectExtent l="0" t="0" r="3810" b="0"/>
                <wp:wrapNone/>
                <wp:docPr id="10" name="Textfeld 10"/>
                <wp:cNvGraphicFramePr/>
                <a:graphic xmlns:a="http://schemas.openxmlformats.org/drawingml/2006/main">
                  <a:graphicData uri="http://schemas.microsoft.com/office/word/2010/wordprocessingShape">
                    <wps:wsp>
                      <wps:cNvSpPr txBox="1"/>
                      <wps:spPr>
                        <a:xfrm>
                          <a:off x="0" y="0"/>
                          <a:ext cx="2777490" cy="287655"/>
                        </a:xfrm>
                        <a:prstGeom prst="rect">
                          <a:avLst/>
                        </a:prstGeom>
                        <a:solidFill>
                          <a:schemeClr val="bg1">
                            <a:lumMod val="75000"/>
                          </a:schemeClr>
                        </a:solidFill>
                        <a:ln w="6350">
                          <a:noFill/>
                        </a:ln>
                      </wps:spPr>
                      <wps:txbx>
                        <w:txbxContent>
                          <w:p w14:paraId="5548C7CB" w14:textId="69B15746" w:rsidR="009C697B" w:rsidRPr="009F0109" w:rsidRDefault="009C697B" w:rsidP="00AC4074">
                            <w:pPr>
                              <w:pStyle w:val="ekvaufgabenwortkarte"/>
                            </w:pPr>
                            <w:proofErr w:type="spellStart"/>
                            <w:r w:rsidRPr="009C697B">
                              <w:t>It’s</w:t>
                            </w:r>
                            <w:proofErr w:type="spellEnd"/>
                            <w:r w:rsidRPr="009C697B">
                              <w:t xml:space="preserve"> </w:t>
                            </w:r>
                            <w:proofErr w:type="spellStart"/>
                            <w:r w:rsidRPr="009C697B">
                              <w:t>raining</w:t>
                            </w:r>
                            <w:proofErr w:type="spellEnd"/>
                            <w:r w:rsidRPr="009C697B">
                              <w:t xml:space="preserve"> </w:t>
                            </w:r>
                            <w:proofErr w:type="spellStart"/>
                            <w:r w:rsidRPr="009C697B">
                              <w:t>cats</w:t>
                            </w:r>
                            <w:proofErr w:type="spellEnd"/>
                            <w:r w:rsidRPr="009C697B">
                              <w:t xml:space="preserve"> and </w:t>
                            </w:r>
                            <w:proofErr w:type="spellStart"/>
                            <w:r w:rsidRPr="009C697B">
                              <w:t>dogs</w:t>
                            </w:r>
                            <w:proofErr w:type="spellEnd"/>
                            <w:r w:rsidRPr="009C697B">
                              <w:t>. (englisch)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5E904" id="Textfeld 10" o:spid="_x0000_s1036" type="#_x0000_t202" style="position:absolute;margin-left:2.75pt;margin-top:11.45pt;width:218.7pt;height:2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" fillcolor="#bfbfbf [2412]" stroked="f" strokeweight=".5pt">
                <v:textbox>
                  <w:txbxContent>
                    <w:p w14:paraId="5548C7CB" w14:textId="69B15746" w:rsidR="009C697B" w:rsidRPr="009F0109" w:rsidRDefault="009C697B" w:rsidP="00AC4074">
                      <w:pPr>
                        <w:pStyle w:val="ekvaufgabenwortkarte"/>
                      </w:pPr>
                      <w:proofErr w:type="spellStart"/>
                      <w:r w:rsidRPr="009C697B">
                        <w:t>It’s</w:t>
                      </w:r>
                      <w:proofErr w:type="spellEnd"/>
                      <w:r w:rsidRPr="009C697B">
                        <w:t xml:space="preserve"> </w:t>
                      </w:r>
                      <w:proofErr w:type="spellStart"/>
                      <w:r w:rsidRPr="009C697B">
                        <w:t>raining</w:t>
                      </w:r>
                      <w:proofErr w:type="spellEnd"/>
                      <w:r w:rsidRPr="009C697B">
                        <w:t xml:space="preserve"> </w:t>
                      </w:r>
                      <w:proofErr w:type="spellStart"/>
                      <w:r w:rsidRPr="009C697B">
                        <w:t>cats</w:t>
                      </w:r>
                      <w:proofErr w:type="spellEnd"/>
                      <w:r w:rsidRPr="009C697B">
                        <w:t xml:space="preserve"> and </w:t>
                      </w:r>
                      <w:proofErr w:type="spellStart"/>
                      <w:r w:rsidRPr="009C697B">
                        <w:t>dogs</w:t>
                      </w:r>
                      <w:proofErr w:type="spellEnd"/>
                      <w:r w:rsidRPr="009C697B">
                        <w:t>. (englisch)</w:t>
                      </w:r>
                    </w:p>
                  </w:txbxContent>
                </v:textbox>
              </v:shape>
            </w:pict>
          </mc:Fallback>
        </mc:AlternateContent>
      </w:r>
    </w:p>
    <w:p w14:paraId="2C37C401" w14:textId="5D512E5C" w:rsidR="004A3CD7" w:rsidRDefault="004A3CD7" w:rsidP="00FD20A8"/>
    <w:p w14:paraId="7B9568B5" w14:textId="23CCAF8E" w:rsidR="004A3CD7" w:rsidRDefault="004A3CD7" w:rsidP="00FD20A8"/>
    <w:p w14:paraId="5A1103C9" w14:textId="7BBFA1E4" w:rsidR="004A3CD7" w:rsidRDefault="009E03BA" w:rsidP="00FD20A8">
      <w:r>
        <w:rPr>
          <w:noProof/>
        </w:rPr>
        <mc:AlternateContent>
          <mc:Choice Requires="wps">
            <w:drawing>
              <wp:anchor distT="0" distB="0" distL="114300" distR="114300" simplePos="0" relativeHeight="251692032" behindDoc="0" locked="0" layoutInCell="1" allowOverlap="1" wp14:anchorId="08F87501" wp14:editId="4267555A">
                <wp:simplePos x="0" y="0"/>
                <wp:positionH relativeFrom="column">
                  <wp:posOffset>3019425</wp:posOffset>
                </wp:positionH>
                <wp:positionV relativeFrom="paragraph">
                  <wp:posOffset>60505</wp:posOffset>
                </wp:positionV>
                <wp:extent cx="2578100" cy="287655"/>
                <wp:effectExtent l="0" t="0" r="0" b="0"/>
                <wp:wrapNone/>
                <wp:docPr id="17" name="Textfeld 17"/>
                <wp:cNvGraphicFramePr/>
                <a:graphic xmlns:a="http://schemas.openxmlformats.org/drawingml/2006/main">
                  <a:graphicData uri="http://schemas.microsoft.com/office/word/2010/wordprocessingShape">
                    <wps:wsp>
                      <wps:cNvSpPr txBox="1"/>
                      <wps:spPr>
                        <a:xfrm>
                          <a:off x="0" y="0"/>
                          <a:ext cx="2578100" cy="287655"/>
                        </a:xfrm>
                        <a:prstGeom prst="rect">
                          <a:avLst/>
                        </a:prstGeom>
                        <a:solidFill>
                          <a:schemeClr val="bg1">
                            <a:lumMod val="75000"/>
                          </a:schemeClr>
                        </a:solidFill>
                        <a:ln w="6350">
                          <a:noFill/>
                        </a:ln>
                      </wps:spPr>
                      <wps:txbx>
                        <w:txbxContent>
                          <w:p w14:paraId="49DE0DC7" w14:textId="4234710B" w:rsidR="009C697B" w:rsidRPr="009F0109" w:rsidRDefault="009C697B" w:rsidP="009C697B">
                            <w:pPr>
                              <w:pStyle w:val="ekvaufgabenwortkarte"/>
                            </w:pPr>
                            <w:r w:rsidRPr="009C697B">
                              <w:t>Es hängt mir zum Hals heraus.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87501" id="Textfeld 17" o:spid="_x0000_s1037" type="#_x0000_t202" style="position:absolute;margin-left:237.75pt;margin-top:4.75pt;width:203pt;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" fillcolor="#bfbfbf [2412]" stroked="f" strokeweight=".5pt">
                <v:textbox>
                  <w:txbxContent>
                    <w:p w14:paraId="49DE0DC7" w14:textId="4234710B" w:rsidR="009C697B" w:rsidRPr="009F0109" w:rsidRDefault="009C697B" w:rsidP="009C697B">
                      <w:pPr>
                        <w:pStyle w:val="ekvaufgabenwortkarte"/>
                      </w:pPr>
                      <w:r w:rsidRPr="009C697B">
                        <w:t>Es hängt mir zum Hals heraus.</w:t>
                      </w:r>
                    </w:p>
                  </w:txbxContent>
                </v:textbox>
              </v:shape>
            </w:pict>
          </mc:Fallback>
        </mc:AlternateContent>
      </w:r>
      <w:r w:rsidR="009C697B">
        <w:rPr>
          <w:noProof/>
        </w:rPr>
        <mc:AlternateContent>
          <mc:Choice Requires="wps">
            <w:drawing>
              <wp:anchor distT="0" distB="0" distL="114300" distR="114300" simplePos="0" relativeHeight="251681792" behindDoc="0" locked="0" layoutInCell="1" allowOverlap="1" wp14:anchorId="7EC05DC5" wp14:editId="61FC5987">
                <wp:simplePos x="0" y="0"/>
                <wp:positionH relativeFrom="column">
                  <wp:posOffset>35129</wp:posOffset>
                </wp:positionH>
                <wp:positionV relativeFrom="paragraph">
                  <wp:posOffset>35201</wp:posOffset>
                </wp:positionV>
                <wp:extent cx="2776986" cy="287655"/>
                <wp:effectExtent l="0" t="0" r="4445" b="0"/>
                <wp:wrapNone/>
                <wp:docPr id="12" name="Textfeld 12"/>
                <wp:cNvGraphicFramePr/>
                <a:graphic xmlns:a="http://schemas.openxmlformats.org/drawingml/2006/main">
                  <a:graphicData uri="http://schemas.microsoft.com/office/word/2010/wordprocessingShape">
                    <wps:wsp>
                      <wps:cNvSpPr txBox="1"/>
                      <wps:spPr>
                        <a:xfrm>
                          <a:off x="0" y="0"/>
                          <a:ext cx="2776986" cy="287655"/>
                        </a:xfrm>
                        <a:prstGeom prst="rect">
                          <a:avLst/>
                        </a:prstGeom>
                        <a:solidFill>
                          <a:schemeClr val="bg1">
                            <a:lumMod val="75000"/>
                          </a:schemeClr>
                        </a:solidFill>
                        <a:ln w="6350">
                          <a:noFill/>
                        </a:ln>
                      </wps:spPr>
                      <wps:txbx>
                        <w:txbxContent>
                          <w:p w14:paraId="676E070F" w14:textId="44475835" w:rsidR="009C697B" w:rsidRPr="009F0109" w:rsidRDefault="009C697B" w:rsidP="009C697B">
                            <w:pPr>
                              <w:pStyle w:val="ekvaufgabenwortkarte"/>
                            </w:pPr>
                            <w:proofErr w:type="spellStart"/>
                            <w:r w:rsidRPr="009C697B">
                              <w:t>yetti</w:t>
                            </w:r>
                            <w:proofErr w:type="spellEnd"/>
                            <w:r w:rsidRPr="009C697B">
                              <w:t xml:space="preserve"> </w:t>
                            </w:r>
                            <w:proofErr w:type="spellStart"/>
                            <w:r w:rsidRPr="009C697B">
                              <w:t>canıma</w:t>
                            </w:r>
                            <w:proofErr w:type="spellEnd"/>
                            <w:r w:rsidRPr="009C697B">
                              <w:t xml:space="preserve"> (türkisch)</w:t>
                            </w:r>
                            <w:r w:rsidRPr="009C697B">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05DC5" id="Textfeld 12" o:spid="_x0000_s1038" type="#_x0000_t202" style="position:absolute;margin-left:2.75pt;margin-top:2.75pt;width:218.65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" fillcolor="#bfbfbf [2412]" stroked="f" strokeweight=".5pt">
                <v:textbox>
                  <w:txbxContent>
                    <w:p w14:paraId="676E070F" w14:textId="44475835" w:rsidR="009C697B" w:rsidRPr="009F0109" w:rsidRDefault="009C697B" w:rsidP="009C697B">
                      <w:pPr>
                        <w:pStyle w:val="ekvaufgabenwortkarte"/>
                      </w:pPr>
                      <w:proofErr w:type="spellStart"/>
                      <w:r w:rsidRPr="009C697B">
                        <w:t>yetti</w:t>
                      </w:r>
                      <w:proofErr w:type="spellEnd"/>
                      <w:r w:rsidRPr="009C697B">
                        <w:t xml:space="preserve"> </w:t>
                      </w:r>
                      <w:proofErr w:type="spellStart"/>
                      <w:r w:rsidRPr="009C697B">
                        <w:t>canıma</w:t>
                      </w:r>
                      <w:proofErr w:type="spellEnd"/>
                      <w:r w:rsidRPr="009C697B">
                        <w:t xml:space="preserve"> (türkisch)</w:t>
                      </w:r>
                      <w:r w:rsidRPr="009C697B">
                        <w:tab/>
                      </w:r>
                    </w:p>
                  </w:txbxContent>
                </v:textbox>
              </v:shape>
            </w:pict>
          </mc:Fallback>
        </mc:AlternateContent>
      </w:r>
    </w:p>
    <w:p w14:paraId="60FDBC22" w14:textId="2C3E1598" w:rsidR="004A3CD7" w:rsidRDefault="004A3CD7" w:rsidP="00FD20A8"/>
    <w:p w14:paraId="59AF0DCA" w14:textId="64CF2A61" w:rsidR="004A3CD7" w:rsidRDefault="009E03BA" w:rsidP="00FD20A8">
      <w:r>
        <w:rPr>
          <w:noProof/>
        </w:rPr>
        <mc:AlternateContent>
          <mc:Choice Requires="wps">
            <w:drawing>
              <wp:anchor distT="0" distB="0" distL="114300" distR="114300" simplePos="0" relativeHeight="251679744" behindDoc="0" locked="0" layoutInCell="1" allowOverlap="1" wp14:anchorId="7401CAFB" wp14:editId="430D87DE">
                <wp:simplePos x="0" y="0"/>
                <wp:positionH relativeFrom="column">
                  <wp:posOffset>3019353</wp:posOffset>
                </wp:positionH>
                <wp:positionV relativeFrom="paragraph">
                  <wp:posOffset>134620</wp:posOffset>
                </wp:positionV>
                <wp:extent cx="2578675" cy="287655"/>
                <wp:effectExtent l="0" t="0" r="0" b="0"/>
                <wp:wrapNone/>
                <wp:docPr id="11" name="Textfeld 11"/>
                <wp:cNvGraphicFramePr/>
                <a:graphic xmlns:a="http://schemas.openxmlformats.org/drawingml/2006/main">
                  <a:graphicData uri="http://schemas.microsoft.com/office/word/2010/wordprocessingShape">
                    <wps:wsp>
                      <wps:cNvSpPr txBox="1"/>
                      <wps:spPr>
                        <a:xfrm>
                          <a:off x="0" y="0"/>
                          <a:ext cx="2578675" cy="287655"/>
                        </a:xfrm>
                        <a:prstGeom prst="rect">
                          <a:avLst/>
                        </a:prstGeom>
                        <a:solidFill>
                          <a:schemeClr val="bg1">
                            <a:lumMod val="75000"/>
                          </a:schemeClr>
                        </a:solidFill>
                        <a:ln w="6350">
                          <a:noFill/>
                        </a:ln>
                      </wps:spPr>
                      <wps:txbx>
                        <w:txbxContent>
                          <w:p w14:paraId="50590ECA" w14:textId="0C8D2483" w:rsidR="009C697B" w:rsidRPr="009F0109" w:rsidRDefault="009C697B" w:rsidP="009C697B">
                            <w:pPr>
                              <w:pStyle w:val="ekvaufgabenwortkarte"/>
                            </w:pPr>
                            <w:r w:rsidRPr="009C697B">
                              <w:t>ein Brett vor dem Kopf haben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1CAFB" id="Textfeld 11" o:spid="_x0000_s1039" type="#_x0000_t202" style="position:absolute;margin-left:237.75pt;margin-top:10.6pt;width:203.05pt;height:2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" fillcolor="#bfbfbf [2412]" stroked="f" strokeweight=".5pt">
                <v:textbox>
                  <w:txbxContent>
                    <w:p w14:paraId="50590ECA" w14:textId="0C8D2483" w:rsidR="009C697B" w:rsidRPr="009F0109" w:rsidRDefault="009C697B" w:rsidP="009C697B">
                      <w:pPr>
                        <w:pStyle w:val="ekvaufgabenwortkarte"/>
                      </w:pPr>
                      <w:r w:rsidRPr="009C697B">
                        <w:t>ein Brett vor dem Kopf haben</w:t>
                      </w:r>
                    </w:p>
                  </w:txbxContent>
                </v:textbox>
              </v:shape>
            </w:pict>
          </mc:Fallback>
        </mc:AlternateContent>
      </w:r>
      <w:r w:rsidR="009C697B">
        <w:rPr>
          <w:noProof/>
        </w:rPr>
        <mc:AlternateContent>
          <mc:Choice Requires="wps">
            <w:drawing>
              <wp:anchor distT="0" distB="0" distL="114300" distR="114300" simplePos="0" relativeHeight="251685888" behindDoc="0" locked="0" layoutInCell="1" allowOverlap="1" wp14:anchorId="5D481049" wp14:editId="3FE71409">
                <wp:simplePos x="0" y="0"/>
                <wp:positionH relativeFrom="column">
                  <wp:posOffset>35129</wp:posOffset>
                </wp:positionH>
                <wp:positionV relativeFrom="paragraph">
                  <wp:posOffset>98365</wp:posOffset>
                </wp:positionV>
                <wp:extent cx="2777705" cy="287655"/>
                <wp:effectExtent l="0" t="0" r="3810" b="0"/>
                <wp:wrapNone/>
                <wp:docPr id="14" name="Textfeld 14"/>
                <wp:cNvGraphicFramePr/>
                <a:graphic xmlns:a="http://schemas.openxmlformats.org/drawingml/2006/main">
                  <a:graphicData uri="http://schemas.microsoft.com/office/word/2010/wordprocessingShape">
                    <wps:wsp>
                      <wps:cNvSpPr txBox="1"/>
                      <wps:spPr>
                        <a:xfrm>
                          <a:off x="0" y="0"/>
                          <a:ext cx="2777705" cy="287655"/>
                        </a:xfrm>
                        <a:prstGeom prst="rect">
                          <a:avLst/>
                        </a:prstGeom>
                        <a:solidFill>
                          <a:schemeClr val="bg1">
                            <a:lumMod val="75000"/>
                          </a:schemeClr>
                        </a:solidFill>
                        <a:ln w="6350">
                          <a:noFill/>
                        </a:ln>
                      </wps:spPr>
                      <wps:txbx>
                        <w:txbxContent>
                          <w:p w14:paraId="3BBF6440" w14:textId="53B66FE3" w:rsidR="009C697B" w:rsidRPr="009F0109" w:rsidRDefault="009C697B" w:rsidP="009C697B">
                            <w:pPr>
                              <w:pStyle w:val="ekvaufgabenwortkarte"/>
                            </w:pPr>
                            <w:proofErr w:type="spellStart"/>
                            <w:r w:rsidRPr="009C697B">
                              <w:t>tener</w:t>
                            </w:r>
                            <w:proofErr w:type="spellEnd"/>
                            <w:r w:rsidRPr="009C697B">
                              <w:t xml:space="preserve"> </w:t>
                            </w:r>
                            <w:proofErr w:type="spellStart"/>
                            <w:r w:rsidRPr="009C697B">
                              <w:t>telarañas</w:t>
                            </w:r>
                            <w:proofErr w:type="spellEnd"/>
                            <w:r w:rsidRPr="009C697B">
                              <w:t xml:space="preserve"> en los </w:t>
                            </w:r>
                            <w:proofErr w:type="spellStart"/>
                            <w:r w:rsidRPr="009C697B">
                              <w:t>ojos</w:t>
                            </w:r>
                            <w:proofErr w:type="spellEnd"/>
                            <w:r w:rsidRPr="009C697B">
                              <w:t xml:space="preserve"> (spanisch)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81049" id="Textfeld 14" o:spid="_x0000_s1040" type="#_x0000_t202" style="position:absolute;margin-left:2.75pt;margin-top:7.75pt;width:218.7pt;height:2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" fillcolor="#bfbfbf [2412]" stroked="f" strokeweight=".5pt">
                <v:textbox>
                  <w:txbxContent>
                    <w:p w14:paraId="3BBF6440" w14:textId="53B66FE3" w:rsidR="009C697B" w:rsidRPr="009F0109" w:rsidRDefault="009C697B" w:rsidP="009C697B">
                      <w:pPr>
                        <w:pStyle w:val="ekvaufgabenwortkarte"/>
                      </w:pPr>
                      <w:proofErr w:type="spellStart"/>
                      <w:r w:rsidRPr="009C697B">
                        <w:t>tener</w:t>
                      </w:r>
                      <w:proofErr w:type="spellEnd"/>
                      <w:r w:rsidRPr="009C697B">
                        <w:t xml:space="preserve"> </w:t>
                      </w:r>
                      <w:proofErr w:type="spellStart"/>
                      <w:r w:rsidRPr="009C697B">
                        <w:t>telarañas</w:t>
                      </w:r>
                      <w:proofErr w:type="spellEnd"/>
                      <w:r w:rsidRPr="009C697B">
                        <w:t xml:space="preserve"> en los </w:t>
                      </w:r>
                      <w:proofErr w:type="spellStart"/>
                      <w:r w:rsidRPr="009C697B">
                        <w:t>ojos</w:t>
                      </w:r>
                      <w:proofErr w:type="spellEnd"/>
                      <w:r w:rsidRPr="009C697B">
                        <w:t xml:space="preserve"> (spanisch)</w:t>
                      </w:r>
                    </w:p>
                  </w:txbxContent>
                </v:textbox>
              </v:shape>
            </w:pict>
          </mc:Fallback>
        </mc:AlternateContent>
      </w:r>
    </w:p>
    <w:p w14:paraId="3DCAD8A8" w14:textId="38C25FE1" w:rsidR="004A3CD7" w:rsidRDefault="004A3CD7" w:rsidP="00FD20A8"/>
    <w:p w14:paraId="0BF1336D" w14:textId="13E5151B" w:rsidR="004A3CD7" w:rsidRDefault="009E03BA" w:rsidP="00FD20A8">
      <w:r>
        <w:rPr>
          <w:noProof/>
        </w:rPr>
        <mc:AlternateContent>
          <mc:Choice Requires="wps">
            <w:drawing>
              <wp:anchor distT="0" distB="0" distL="114300" distR="114300" simplePos="0" relativeHeight="251683840" behindDoc="0" locked="0" layoutInCell="1" allowOverlap="1" wp14:anchorId="52FBCA41" wp14:editId="2EF09A58">
                <wp:simplePos x="0" y="0"/>
                <wp:positionH relativeFrom="column">
                  <wp:posOffset>3019233</wp:posOffset>
                </wp:positionH>
                <wp:positionV relativeFrom="paragraph">
                  <wp:posOffset>162859</wp:posOffset>
                </wp:positionV>
                <wp:extent cx="2578100" cy="28765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2578100" cy="287655"/>
                        </a:xfrm>
                        <a:prstGeom prst="rect">
                          <a:avLst/>
                        </a:prstGeom>
                        <a:solidFill>
                          <a:schemeClr val="bg1">
                            <a:lumMod val="75000"/>
                          </a:schemeClr>
                        </a:solidFill>
                        <a:ln w="6350">
                          <a:noFill/>
                        </a:ln>
                      </wps:spPr>
                      <wps:txbx>
                        <w:txbxContent>
                          <w:p w14:paraId="535E7D59" w14:textId="29B69CB6" w:rsidR="009C697B" w:rsidRPr="009F0109" w:rsidRDefault="009C697B" w:rsidP="009C697B">
                            <w:pPr>
                              <w:pStyle w:val="ekvaufgabenwortkarte"/>
                            </w:pPr>
                            <w:r w:rsidRPr="009C697B">
                              <w:t>leben wie die Made im Speck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BCA41" id="Textfeld 13" o:spid="_x0000_s1041" type="#_x0000_t202" style="position:absolute;margin-left:237.75pt;margin-top:12.8pt;width:203pt;height:2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" fillcolor="#bfbfbf [2412]" stroked="f" strokeweight=".5pt">
                <v:textbox>
                  <w:txbxContent>
                    <w:p w14:paraId="535E7D59" w14:textId="29B69CB6" w:rsidR="009C697B" w:rsidRPr="009F0109" w:rsidRDefault="009C697B" w:rsidP="009C697B">
                      <w:pPr>
                        <w:pStyle w:val="ekvaufgabenwortkarte"/>
                      </w:pPr>
                      <w:r w:rsidRPr="009C697B">
                        <w:t>leben wie die Made im Speck</w:t>
                      </w:r>
                    </w:p>
                  </w:txbxContent>
                </v:textbox>
              </v:shape>
            </w:pict>
          </mc:Fallback>
        </mc:AlternateContent>
      </w:r>
      <w:r w:rsidR="009C697B">
        <w:rPr>
          <w:noProof/>
        </w:rPr>
        <mc:AlternateContent>
          <mc:Choice Requires="wps">
            <w:drawing>
              <wp:anchor distT="0" distB="0" distL="114300" distR="114300" simplePos="0" relativeHeight="251689984" behindDoc="0" locked="0" layoutInCell="1" allowOverlap="1" wp14:anchorId="5F452DF4" wp14:editId="57B424B7">
                <wp:simplePos x="0" y="0"/>
                <wp:positionH relativeFrom="column">
                  <wp:posOffset>35129</wp:posOffset>
                </wp:positionH>
                <wp:positionV relativeFrom="paragraph">
                  <wp:posOffset>155347</wp:posOffset>
                </wp:positionV>
                <wp:extent cx="2777490" cy="287655"/>
                <wp:effectExtent l="0" t="0" r="3810" b="0"/>
                <wp:wrapNone/>
                <wp:docPr id="16" name="Textfeld 16"/>
                <wp:cNvGraphicFramePr/>
                <a:graphic xmlns:a="http://schemas.openxmlformats.org/drawingml/2006/main">
                  <a:graphicData uri="http://schemas.microsoft.com/office/word/2010/wordprocessingShape">
                    <wps:wsp>
                      <wps:cNvSpPr txBox="1"/>
                      <wps:spPr>
                        <a:xfrm>
                          <a:off x="0" y="0"/>
                          <a:ext cx="2777490" cy="287655"/>
                        </a:xfrm>
                        <a:prstGeom prst="rect">
                          <a:avLst/>
                        </a:prstGeom>
                        <a:solidFill>
                          <a:schemeClr val="bg1">
                            <a:lumMod val="75000"/>
                          </a:schemeClr>
                        </a:solidFill>
                        <a:ln w="6350">
                          <a:noFill/>
                        </a:ln>
                      </wps:spPr>
                      <wps:txbx>
                        <w:txbxContent>
                          <w:p w14:paraId="41E5A161" w14:textId="0D5DA5AF" w:rsidR="009C697B" w:rsidRPr="009F0109" w:rsidRDefault="009C697B" w:rsidP="009C697B">
                            <w:pPr>
                              <w:pStyle w:val="ekvaufgabenwortkarte"/>
                            </w:pPr>
                            <w:proofErr w:type="spellStart"/>
                            <w:r w:rsidRPr="009C697B">
                              <w:t>vivre</w:t>
                            </w:r>
                            <w:proofErr w:type="spellEnd"/>
                            <w:r w:rsidRPr="009C697B">
                              <w:t xml:space="preserve"> </w:t>
                            </w:r>
                            <w:proofErr w:type="spellStart"/>
                            <w:r w:rsidRPr="009C697B">
                              <w:t>comme</w:t>
                            </w:r>
                            <w:proofErr w:type="spellEnd"/>
                            <w:r w:rsidRPr="009C697B">
                              <w:t xml:space="preserve"> </w:t>
                            </w:r>
                            <w:proofErr w:type="spellStart"/>
                            <w:r w:rsidRPr="009C697B">
                              <w:t>un</w:t>
                            </w:r>
                            <w:proofErr w:type="spellEnd"/>
                            <w:r w:rsidRPr="009C697B">
                              <w:t xml:space="preserve"> </w:t>
                            </w:r>
                            <w:proofErr w:type="spellStart"/>
                            <w:r w:rsidRPr="009C697B">
                              <w:t>coq</w:t>
                            </w:r>
                            <w:proofErr w:type="spellEnd"/>
                            <w:r w:rsidRPr="009C697B">
                              <w:t xml:space="preserve"> en </w:t>
                            </w:r>
                            <w:proofErr w:type="spellStart"/>
                            <w:r w:rsidRPr="009C697B">
                              <w:t>pâte</w:t>
                            </w:r>
                            <w:proofErr w:type="spellEnd"/>
                            <w:r w:rsidRPr="009C697B">
                              <w:t xml:space="preserve"> (französisch)</w:t>
                            </w:r>
                            <w:r w:rsidRPr="009C697B">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52DF4" id="Textfeld 16" o:spid="_x0000_s1042" type="#_x0000_t202" style="position:absolute;margin-left:2.75pt;margin-top:12.25pt;width:218.7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" fillcolor="#bfbfbf [2412]" stroked="f" strokeweight=".5pt">
                <v:textbox>
                  <w:txbxContent>
                    <w:p w14:paraId="41E5A161" w14:textId="0D5DA5AF" w:rsidR="009C697B" w:rsidRPr="009F0109" w:rsidRDefault="009C697B" w:rsidP="009C697B">
                      <w:pPr>
                        <w:pStyle w:val="ekvaufgabenwortkarte"/>
                      </w:pPr>
                      <w:proofErr w:type="spellStart"/>
                      <w:r w:rsidRPr="009C697B">
                        <w:t>vivre</w:t>
                      </w:r>
                      <w:proofErr w:type="spellEnd"/>
                      <w:r w:rsidRPr="009C697B">
                        <w:t xml:space="preserve"> </w:t>
                      </w:r>
                      <w:proofErr w:type="spellStart"/>
                      <w:r w:rsidRPr="009C697B">
                        <w:t>comme</w:t>
                      </w:r>
                      <w:proofErr w:type="spellEnd"/>
                      <w:r w:rsidRPr="009C697B">
                        <w:t xml:space="preserve"> </w:t>
                      </w:r>
                      <w:proofErr w:type="spellStart"/>
                      <w:r w:rsidRPr="009C697B">
                        <w:t>un</w:t>
                      </w:r>
                      <w:proofErr w:type="spellEnd"/>
                      <w:r w:rsidRPr="009C697B">
                        <w:t xml:space="preserve"> </w:t>
                      </w:r>
                      <w:proofErr w:type="spellStart"/>
                      <w:r w:rsidRPr="009C697B">
                        <w:t>coq</w:t>
                      </w:r>
                      <w:proofErr w:type="spellEnd"/>
                      <w:r w:rsidRPr="009C697B">
                        <w:t xml:space="preserve"> en </w:t>
                      </w:r>
                      <w:proofErr w:type="spellStart"/>
                      <w:r w:rsidRPr="009C697B">
                        <w:t>pâte</w:t>
                      </w:r>
                      <w:proofErr w:type="spellEnd"/>
                      <w:r w:rsidRPr="009C697B">
                        <w:t xml:space="preserve"> (französisch)</w:t>
                      </w:r>
                      <w:r w:rsidRPr="009C697B">
                        <w:tab/>
                      </w:r>
                    </w:p>
                  </w:txbxContent>
                </v:textbox>
              </v:shape>
            </w:pict>
          </mc:Fallback>
        </mc:AlternateContent>
      </w:r>
    </w:p>
    <w:p w14:paraId="45C5E5E2" w14:textId="063A9A5D" w:rsidR="004A3CD7" w:rsidRDefault="004A3CD7" w:rsidP="00FD20A8"/>
    <w:p w14:paraId="26A0046A" w14:textId="215530F5" w:rsidR="004A3CD7" w:rsidRDefault="004A3CD7" w:rsidP="00FD20A8"/>
    <w:p w14:paraId="5C43ED2C" w14:textId="77777777" w:rsidR="00651CDF" w:rsidRDefault="00651CDF" w:rsidP="00FD20A8"/>
    <w:p w14:paraId="115F92DB" w14:textId="09402937" w:rsidR="004A3CD7" w:rsidRDefault="004A3CD7" w:rsidP="004A3CD7">
      <w:r w:rsidRPr="009C697B">
        <w:rPr>
          <w:rStyle w:val="ekvnummerierung"/>
        </w:rPr>
        <w:t>4</w:t>
      </w:r>
      <w:r w:rsidRPr="004A3CD7">
        <w:tab/>
        <w:t>Sammelt in der Klasse Sprichwörter und Redensarten aus anderen Sprachen. Nutzt die Sprachkenntnisse aller Schülerinnen und Schüler</w:t>
      </w:r>
      <w:r w:rsidR="009C697B">
        <w:t>.</w:t>
      </w:r>
    </w:p>
    <w:p w14:paraId="7D79E690" w14:textId="488F1C5F" w:rsidR="009C697B" w:rsidRDefault="009C697B" w:rsidP="004A3CD7"/>
    <w:p w14:paraId="2271AD59" w14:textId="77777777" w:rsidR="009E03BA" w:rsidRDefault="009E03BA" w:rsidP="009C697B">
      <w:pPr>
        <w:pStyle w:val="ekvschreiblinie"/>
        <w:rPr>
          <w:rStyle w:val="ekvlsungunterstrichen"/>
        </w:rPr>
      </w:pPr>
      <w:r>
        <w:rPr>
          <w:rStyle w:val="ekvlsungunterstrichen"/>
        </w:rPr>
        <w:t>Beispiellösungen</w:t>
      </w:r>
    </w:p>
    <w:p w14:paraId="6A5EAD27" w14:textId="433F2B95" w:rsidR="009E03BA" w:rsidRDefault="001B664B" w:rsidP="009C697B">
      <w:pPr>
        <w:pStyle w:val="ekvschreiblinie"/>
        <w:rPr>
          <w:rStyle w:val="ekvlsungunterstrichen"/>
        </w:rPr>
      </w:pPr>
      <w:r w:rsidRPr="001B664B">
        <w:rPr>
          <w:rStyle w:val="ekvfett"/>
        </w:rPr>
        <w:t>s</w:t>
      </w:r>
      <w:r w:rsidR="009E03BA" w:rsidRPr="001B664B">
        <w:rPr>
          <w:rStyle w:val="ekvfett"/>
        </w:rPr>
        <w:t>panisch:</w:t>
      </w:r>
      <w:r w:rsidR="009E03BA" w:rsidRPr="009E03BA">
        <w:rPr>
          <w:rStyle w:val="ekvlsungunterstrichen"/>
        </w:rPr>
        <w:t xml:space="preserve"> se parecen como dos gotas de agua</w:t>
      </w:r>
      <w:r w:rsidR="009E03BA">
        <w:rPr>
          <w:rStyle w:val="ekvlsungunterstrichen"/>
        </w:rPr>
        <w:t xml:space="preserve"> („sich gleichen wie zwei Wassertropfen“) </w:t>
      </w:r>
      <w:r w:rsidR="009E03BA" w:rsidRPr="009E03BA">
        <w:rPr>
          <w:rStyle w:val="ekvlsungunterstrichen"/>
        </w:rPr>
        <w:sym w:font="Wingdings" w:char="F0E0"/>
      </w:r>
      <w:r w:rsidR="009E03BA">
        <w:rPr>
          <w:rStyle w:val="ekvlsungunterstrichen"/>
        </w:rPr>
        <w:t xml:space="preserve"> sich gleichen wie ein Ei dem anderen</w:t>
      </w:r>
    </w:p>
    <w:p w14:paraId="1F390EA9" w14:textId="77777777" w:rsidR="009E03BA" w:rsidRDefault="009E03BA" w:rsidP="009C697B">
      <w:pPr>
        <w:pStyle w:val="ekvschreiblinie"/>
        <w:rPr>
          <w:rStyle w:val="ekvlsungunterstrichen"/>
        </w:rPr>
      </w:pPr>
    </w:p>
    <w:p w14:paraId="32BB8323" w14:textId="5EA29B9F" w:rsidR="009E03BA" w:rsidRDefault="009E03BA" w:rsidP="009C697B">
      <w:pPr>
        <w:pStyle w:val="ekvschreiblinie"/>
        <w:rPr>
          <w:rStyle w:val="ekvlsungunterstrichen"/>
        </w:rPr>
      </w:pPr>
      <w:r w:rsidRPr="001B664B">
        <w:rPr>
          <w:rStyle w:val="ekvfett"/>
        </w:rPr>
        <w:t>französisch:</w:t>
      </w:r>
      <w:r w:rsidRPr="009E03BA">
        <w:rPr>
          <w:rStyle w:val="ekvlsungunterstrichen"/>
        </w:rPr>
        <w:t xml:space="preserve"> mener grand train</w:t>
      </w:r>
      <w:r>
        <w:rPr>
          <w:rStyle w:val="ekvlsungunterstrichen"/>
        </w:rPr>
        <w:t xml:space="preserve"> („den großen Zug führen“) </w:t>
      </w:r>
      <w:r w:rsidRPr="009E03BA">
        <w:rPr>
          <w:rStyle w:val="ekvlsungunterstrichen"/>
        </w:rPr>
        <w:sym w:font="Wingdings" w:char="F0E0"/>
      </w:r>
      <w:r>
        <w:rPr>
          <w:rStyle w:val="ekvlsungunterstrichen"/>
        </w:rPr>
        <w:t xml:space="preserve"> auf großem Fuß leben</w:t>
      </w:r>
    </w:p>
    <w:p w14:paraId="35404370" w14:textId="77777777" w:rsidR="009E03BA" w:rsidRDefault="009E03BA" w:rsidP="009C697B">
      <w:pPr>
        <w:pStyle w:val="ekvschreiblinie"/>
        <w:rPr>
          <w:rStyle w:val="ekvlsungunterstrichen"/>
        </w:rPr>
      </w:pPr>
    </w:p>
    <w:p w14:paraId="4421EADD" w14:textId="77777777" w:rsidR="009E03BA" w:rsidRDefault="009E03BA" w:rsidP="009C697B">
      <w:pPr>
        <w:pStyle w:val="ekvschreiblinie"/>
        <w:rPr>
          <w:rStyle w:val="ekvlsungunterstrichen"/>
        </w:rPr>
      </w:pPr>
      <w:r>
        <w:rPr>
          <w:rStyle w:val="ekvlsungunterstrichen"/>
        </w:rPr>
        <w:t xml:space="preserve">türkisch: </w:t>
      </w:r>
      <w:r w:rsidRPr="009E03BA">
        <w:rPr>
          <w:rStyle w:val="ekvlsungunterstrichen"/>
        </w:rPr>
        <w:t xml:space="preserve">hoşafinin yağı kesilmek </w:t>
      </w:r>
      <w:r>
        <w:rPr>
          <w:rStyle w:val="ekvlsungunterstrichen"/>
        </w:rPr>
        <w:t>(„</w:t>
      </w:r>
      <w:r w:rsidRPr="009E03BA">
        <w:rPr>
          <w:rStyle w:val="ekvlsungunterstrichen"/>
        </w:rPr>
        <w:t>das Fett der Kaltschale wird ranzig</w:t>
      </w:r>
      <w:r>
        <w:rPr>
          <w:rStyle w:val="ekvlsungunterstrichen"/>
        </w:rPr>
        <w:t xml:space="preserve">“) </w:t>
      </w:r>
      <w:r w:rsidRPr="009E03BA">
        <w:rPr>
          <w:rStyle w:val="ekvlsungunterstrichen"/>
        </w:rPr>
        <w:sym w:font="Wingdings" w:char="F0E0"/>
      </w:r>
      <w:r>
        <w:rPr>
          <w:rStyle w:val="ekvlsungunterstrichen"/>
        </w:rPr>
        <w:t xml:space="preserve"> mit seinem Latein am Ende sein</w:t>
      </w:r>
    </w:p>
    <w:p w14:paraId="6959AD6D" w14:textId="77777777" w:rsidR="009E03BA" w:rsidRDefault="009E03BA" w:rsidP="009C697B">
      <w:pPr>
        <w:pStyle w:val="ekvschreiblinie"/>
        <w:rPr>
          <w:rStyle w:val="ekvlsungunterstrichen"/>
        </w:rPr>
      </w:pPr>
    </w:p>
    <w:p w14:paraId="1955EE97" w14:textId="77777777" w:rsidR="009E03BA" w:rsidRDefault="009E03BA" w:rsidP="009C697B">
      <w:pPr>
        <w:pStyle w:val="ekvschreiblinie"/>
        <w:rPr>
          <w:rStyle w:val="ekvlsungunterstrichen"/>
        </w:rPr>
      </w:pPr>
      <w:r>
        <w:rPr>
          <w:rStyle w:val="ekvlsungunterstrichen"/>
        </w:rPr>
        <w:t xml:space="preserve">arabisch: </w:t>
      </w:r>
      <w:r w:rsidRPr="009E03BA">
        <w:rPr>
          <w:rStyle w:val="ekvlsungunterstrichen"/>
          <w:rFonts w:ascii="Times New Roman" w:hAnsi="Times New Roman" w:cs="Times New Roman"/>
        </w:rPr>
        <w:t>أصوم</w:t>
      </w:r>
      <w:r w:rsidRPr="009E03BA">
        <w:rPr>
          <w:rStyle w:val="ekvlsungunterstrichen"/>
        </w:rPr>
        <w:t xml:space="preserve"> </w:t>
      </w:r>
      <w:r w:rsidRPr="009E03BA">
        <w:rPr>
          <w:rStyle w:val="ekvlsungunterstrichen"/>
          <w:rFonts w:ascii="Times New Roman" w:hAnsi="Times New Roman" w:cs="Times New Roman"/>
        </w:rPr>
        <w:t>وأفطر</w:t>
      </w:r>
      <w:r w:rsidRPr="009E03BA">
        <w:rPr>
          <w:rStyle w:val="ekvlsungunterstrichen"/>
        </w:rPr>
        <w:t xml:space="preserve"> </w:t>
      </w:r>
      <w:r w:rsidRPr="009E03BA">
        <w:rPr>
          <w:rStyle w:val="ekvlsungunterstrichen"/>
          <w:rFonts w:ascii="Times New Roman" w:hAnsi="Times New Roman" w:cs="Times New Roman"/>
        </w:rPr>
        <w:t>على</w:t>
      </w:r>
      <w:r w:rsidRPr="009E03BA">
        <w:rPr>
          <w:rStyle w:val="ekvlsungunterstrichen"/>
        </w:rPr>
        <w:t xml:space="preserve"> </w:t>
      </w:r>
      <w:r w:rsidRPr="009E03BA">
        <w:rPr>
          <w:rStyle w:val="ekvlsungunterstrichen"/>
          <w:rFonts w:ascii="Times New Roman" w:hAnsi="Times New Roman" w:cs="Times New Roman"/>
        </w:rPr>
        <w:t>بصلة</w:t>
      </w:r>
      <w:r>
        <w:rPr>
          <w:rStyle w:val="ekvlsungunterstrichen"/>
        </w:rPr>
        <w:t xml:space="preserve"> (die Fastenzeit mit einer Zwiebel brechen) </w:t>
      </w:r>
      <w:r w:rsidRPr="009E03BA">
        <w:rPr>
          <w:rStyle w:val="ekvlsungunterstrichen"/>
        </w:rPr>
        <w:sym w:font="Wingdings" w:char="F0E0"/>
      </w:r>
      <w:r>
        <w:rPr>
          <w:rStyle w:val="ekvlsungunterstrichen"/>
        </w:rPr>
        <w:t xml:space="preserve"> weniger bekommen, als man erwartet hat</w:t>
      </w:r>
    </w:p>
    <w:p w14:paraId="2080236B" w14:textId="77777777" w:rsidR="009E03BA" w:rsidRDefault="009E03BA" w:rsidP="009C697B">
      <w:pPr>
        <w:pStyle w:val="ekvschreiblinie"/>
        <w:rPr>
          <w:rStyle w:val="ekvlsungunterstrichen"/>
        </w:rPr>
      </w:pPr>
    </w:p>
    <w:p w14:paraId="10E44D47" w14:textId="67BE55A8" w:rsidR="004A3CD7" w:rsidRDefault="009E03BA" w:rsidP="009C697B">
      <w:pPr>
        <w:pStyle w:val="ekvschreiblinie"/>
        <w:rPr>
          <w:rStyle w:val="ekvlsungunterstrichen"/>
        </w:rPr>
      </w:pPr>
      <w:r>
        <w:rPr>
          <w:rStyle w:val="ekvlsungunterstrichen"/>
        </w:rPr>
        <w:t xml:space="preserve">niederländisch: </w:t>
      </w:r>
      <w:r w:rsidRPr="009E03BA">
        <w:rPr>
          <w:rStyle w:val="ekvlsungunterstrichen"/>
        </w:rPr>
        <w:t>Haar op je tanden hebbe</w:t>
      </w:r>
      <w:r>
        <w:rPr>
          <w:rStyle w:val="ekvlsungunterstrichen"/>
        </w:rPr>
        <w:t xml:space="preserve"> </w:t>
      </w:r>
      <w:r w:rsidRPr="009E03BA">
        <w:rPr>
          <w:rStyle w:val="ekvlsungunterstrichen"/>
        </w:rPr>
        <w:sym w:font="Wingdings" w:char="F0E0"/>
      </w:r>
      <w:r>
        <w:rPr>
          <w:rStyle w:val="ekvlsungunterstrichen"/>
        </w:rPr>
        <w:t xml:space="preserve"> Haare auf den Zähnen haben</w:t>
      </w:r>
    </w:p>
    <w:p w14:paraId="0BE8F835" w14:textId="0386CB7F" w:rsidR="00917AD7" w:rsidRDefault="00917AD7" w:rsidP="009C697B">
      <w:pPr>
        <w:pStyle w:val="ekvschreiblinie"/>
        <w:rPr>
          <w:rStyle w:val="ekvlsungunterstrichen"/>
        </w:rPr>
      </w:pPr>
    </w:p>
    <w:p w14:paraId="65396A20" w14:textId="36C83996" w:rsidR="00917AD7" w:rsidRPr="009E03BA" w:rsidRDefault="00917AD7" w:rsidP="009C697B">
      <w:pPr>
        <w:pStyle w:val="ekvschreiblinie"/>
        <w:rPr>
          <w:rStyle w:val="ekvlsungunterstrichen"/>
        </w:rPr>
      </w:pPr>
      <w:r>
        <w:rPr>
          <w:rStyle w:val="ekvlsungunterstrichen"/>
        </w:rPr>
        <w:t xml:space="preserve">polnisch: </w:t>
      </w:r>
      <w:r w:rsidRPr="00917AD7">
        <w:rPr>
          <w:rStyle w:val="ekvlsungunterstrichen"/>
        </w:rPr>
        <w:t>Musztarda po obiedzie</w:t>
      </w:r>
      <w:r>
        <w:rPr>
          <w:rStyle w:val="ekvlsungunterstrichen"/>
        </w:rPr>
        <w:t xml:space="preserve"> („Senf nach dem Mittagessen“) </w:t>
      </w:r>
      <w:r w:rsidRPr="00917AD7">
        <w:rPr>
          <w:rStyle w:val="ekvlsungunterstrichen"/>
        </w:rPr>
        <w:sym w:font="Wingdings" w:char="F0E0"/>
      </w:r>
      <w:r>
        <w:rPr>
          <w:rStyle w:val="ekvlsungunterstrichen"/>
        </w:rPr>
        <w:t xml:space="preserve"> das Kind ist in den Brunnen gefallen</w:t>
      </w:r>
    </w:p>
    <w:sectPr w:rsidR="00917AD7" w:rsidRPr="009E03BA"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93E60" w14:textId="77777777" w:rsidR="004A3CD7" w:rsidRDefault="004A3CD7" w:rsidP="003C599D">
      <w:pPr>
        <w:spacing w:line="240" w:lineRule="auto"/>
      </w:pPr>
      <w:r>
        <w:separator/>
      </w:r>
    </w:p>
  </w:endnote>
  <w:endnote w:type="continuationSeparator" w:id="0">
    <w:p w14:paraId="0D5FB24B" w14:textId="77777777" w:rsidR="004A3CD7" w:rsidRDefault="004A3CD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1735F2B" w14:textId="77777777" w:rsidTr="00503EE6">
      <w:trPr>
        <w:trHeight w:hRule="exact" w:val="680"/>
      </w:trPr>
      <w:tc>
        <w:tcPr>
          <w:tcW w:w="864" w:type="dxa"/>
          <w:noWrap/>
        </w:tcPr>
        <w:p w14:paraId="1BC6970B" w14:textId="77777777" w:rsidR="002659C5" w:rsidRPr="00913892" w:rsidRDefault="002659C5" w:rsidP="005E4C30">
          <w:pPr>
            <w:pStyle w:val="ekvpaginabild"/>
            <w:jc w:val="both"/>
          </w:pPr>
          <w:r w:rsidRPr="00913892">
            <w:rPr>
              <w:noProof/>
              <w:lang w:eastAsia="de-DE"/>
            </w:rPr>
            <w:drawing>
              <wp:inline distT="0" distB="0" distL="0" distR="0" wp14:anchorId="43AC2F18" wp14:editId="3F9788A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C9D379F" w14:textId="3A1E9A06" w:rsidR="002659C5" w:rsidRPr="00913892" w:rsidRDefault="002659C5" w:rsidP="00503EE6">
          <w:pPr>
            <w:pStyle w:val="ekvpagina"/>
          </w:pPr>
          <w:r w:rsidRPr="00913892">
            <w:t xml:space="preserve">© Ernst Klett Verlag GmbH, </w:t>
          </w:r>
          <w:r w:rsidR="00CF40E8">
            <w:t>Stuttgart 202</w:t>
          </w:r>
          <w:r w:rsidR="00A12A1D">
            <w:t>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C7DF27A" w14:textId="6B564810" w:rsidR="002659C5" w:rsidRPr="00913892" w:rsidRDefault="00AC1C36" w:rsidP="00947DC8">
          <w:pPr>
            <w:pStyle w:val="ekvquelle"/>
          </w:pPr>
          <w:r>
            <w:t>Autor: Veit Geldner</w:t>
          </w:r>
        </w:p>
      </w:tc>
      <w:tc>
        <w:tcPr>
          <w:tcW w:w="813" w:type="dxa"/>
        </w:tcPr>
        <w:p w14:paraId="06CC29FC" w14:textId="77777777" w:rsidR="002659C5" w:rsidRPr="00913892" w:rsidRDefault="002659C5" w:rsidP="00913892">
          <w:pPr>
            <w:pStyle w:val="ekvpagina"/>
          </w:pPr>
        </w:p>
      </w:tc>
    </w:tr>
  </w:tbl>
  <w:p w14:paraId="2216DE6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B64DA" w14:textId="77777777" w:rsidR="004A3CD7" w:rsidRDefault="004A3CD7" w:rsidP="003C599D">
      <w:pPr>
        <w:spacing w:line="240" w:lineRule="auto"/>
      </w:pPr>
      <w:r>
        <w:separator/>
      </w:r>
    </w:p>
  </w:footnote>
  <w:footnote w:type="continuationSeparator" w:id="0">
    <w:p w14:paraId="311EAD10" w14:textId="77777777" w:rsidR="004A3CD7" w:rsidRDefault="004A3CD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0B171AC" w14:textId="77777777" w:rsidTr="00431E62">
      <w:trPr>
        <w:trHeight w:hRule="exact" w:val="510"/>
      </w:trPr>
      <w:tc>
        <w:tcPr>
          <w:tcW w:w="818" w:type="dxa"/>
          <w:tcBorders>
            <w:top w:val="nil"/>
            <w:bottom w:val="nil"/>
            <w:right w:val="nil"/>
          </w:tcBorders>
          <w:noWrap/>
          <w:vAlign w:val="bottom"/>
        </w:tcPr>
        <w:p w14:paraId="77B67DF8" w14:textId="77777777" w:rsidR="00901B13" w:rsidRPr="00AE65F6" w:rsidRDefault="00901B13" w:rsidP="00901B13"/>
      </w:tc>
      <w:tc>
        <w:tcPr>
          <w:tcW w:w="3856" w:type="dxa"/>
          <w:tcBorders>
            <w:top w:val="nil"/>
            <w:left w:val="nil"/>
            <w:bottom w:val="nil"/>
            <w:right w:val="nil"/>
          </w:tcBorders>
          <w:noWrap/>
          <w:vAlign w:val="bottom"/>
        </w:tcPr>
        <w:p w14:paraId="2F0B78F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62DA9A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0D31FE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E7C84EA" w14:textId="725B91A3" w:rsidR="00901B13" w:rsidRPr="007C1230" w:rsidRDefault="00AF04BE" w:rsidP="00901B13">
          <w:pPr>
            <w:pStyle w:val="ekvkvnummer"/>
          </w:pPr>
          <w:r>
            <w:t>KV 1</w:t>
          </w:r>
        </w:p>
      </w:tc>
      <w:tc>
        <w:tcPr>
          <w:tcW w:w="883" w:type="dxa"/>
          <w:tcBorders>
            <w:top w:val="nil"/>
            <w:left w:val="nil"/>
            <w:bottom w:val="nil"/>
          </w:tcBorders>
          <w:noWrap/>
          <w:vAlign w:val="bottom"/>
        </w:tcPr>
        <w:p w14:paraId="4A03D93A" w14:textId="77777777" w:rsidR="00901B13" w:rsidRPr="007636A0" w:rsidRDefault="00901B13" w:rsidP="00901B13">
          <w:pPr>
            <w:pStyle w:val="ekvkapitel"/>
            <w:rPr>
              <w:color w:val="FFFFFF" w:themeColor="background1"/>
            </w:rPr>
          </w:pPr>
        </w:p>
      </w:tc>
    </w:tr>
    <w:tr w:rsidR="00901B13" w:rsidRPr="00BF17F2" w14:paraId="43436336"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26280A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7EEE7E8" w14:textId="77777777" w:rsidR="00901B13" w:rsidRPr="00BF17F2" w:rsidRDefault="00901B13" w:rsidP="00901B13">
          <w:pPr>
            <w:rPr>
              <w:color w:val="FFFFFF" w:themeColor="background1"/>
            </w:rPr>
          </w:pPr>
        </w:p>
      </w:tc>
    </w:tr>
  </w:tbl>
  <w:p w14:paraId="0B41D461"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21E7B"/>
    <w:multiLevelType w:val="hybridMultilevel"/>
    <w:tmpl w:val="BAD8A53A"/>
    <w:lvl w:ilvl="0" w:tplc="4B7E9CB0">
      <w:start w:val="4"/>
      <w:numFmt w:val="bullet"/>
      <w:lvlText w:val=""/>
      <w:lvlJc w:val="left"/>
      <w:pPr>
        <w:ind w:left="3195" w:hanging="360"/>
      </w:pPr>
      <w:rPr>
        <w:rFonts w:ascii="Wingdings" w:eastAsiaTheme="minorHAnsi" w:hAnsi="Wingdings" w:cstheme="minorBidi" w:hint="default"/>
      </w:rPr>
    </w:lvl>
    <w:lvl w:ilvl="1" w:tplc="04070003" w:tentative="1">
      <w:start w:val="1"/>
      <w:numFmt w:val="bullet"/>
      <w:lvlText w:val="o"/>
      <w:lvlJc w:val="left"/>
      <w:pPr>
        <w:ind w:left="3915" w:hanging="360"/>
      </w:pPr>
      <w:rPr>
        <w:rFonts w:ascii="Courier New" w:hAnsi="Courier New" w:cs="Courier New" w:hint="default"/>
      </w:rPr>
    </w:lvl>
    <w:lvl w:ilvl="2" w:tplc="04070005" w:tentative="1">
      <w:start w:val="1"/>
      <w:numFmt w:val="bullet"/>
      <w:lvlText w:val=""/>
      <w:lvlJc w:val="left"/>
      <w:pPr>
        <w:ind w:left="4635" w:hanging="360"/>
      </w:pPr>
      <w:rPr>
        <w:rFonts w:ascii="Wingdings" w:hAnsi="Wingdings" w:hint="default"/>
      </w:rPr>
    </w:lvl>
    <w:lvl w:ilvl="3" w:tplc="04070001" w:tentative="1">
      <w:start w:val="1"/>
      <w:numFmt w:val="bullet"/>
      <w:lvlText w:val=""/>
      <w:lvlJc w:val="left"/>
      <w:pPr>
        <w:ind w:left="5355" w:hanging="360"/>
      </w:pPr>
      <w:rPr>
        <w:rFonts w:ascii="Symbol" w:hAnsi="Symbol" w:hint="default"/>
      </w:rPr>
    </w:lvl>
    <w:lvl w:ilvl="4" w:tplc="04070003" w:tentative="1">
      <w:start w:val="1"/>
      <w:numFmt w:val="bullet"/>
      <w:lvlText w:val="o"/>
      <w:lvlJc w:val="left"/>
      <w:pPr>
        <w:ind w:left="6075" w:hanging="360"/>
      </w:pPr>
      <w:rPr>
        <w:rFonts w:ascii="Courier New" w:hAnsi="Courier New" w:cs="Courier New" w:hint="default"/>
      </w:rPr>
    </w:lvl>
    <w:lvl w:ilvl="5" w:tplc="04070005" w:tentative="1">
      <w:start w:val="1"/>
      <w:numFmt w:val="bullet"/>
      <w:lvlText w:val=""/>
      <w:lvlJc w:val="left"/>
      <w:pPr>
        <w:ind w:left="6795" w:hanging="360"/>
      </w:pPr>
      <w:rPr>
        <w:rFonts w:ascii="Wingdings" w:hAnsi="Wingdings" w:hint="default"/>
      </w:rPr>
    </w:lvl>
    <w:lvl w:ilvl="6" w:tplc="04070001" w:tentative="1">
      <w:start w:val="1"/>
      <w:numFmt w:val="bullet"/>
      <w:lvlText w:val=""/>
      <w:lvlJc w:val="left"/>
      <w:pPr>
        <w:ind w:left="7515" w:hanging="360"/>
      </w:pPr>
      <w:rPr>
        <w:rFonts w:ascii="Symbol" w:hAnsi="Symbol" w:hint="default"/>
      </w:rPr>
    </w:lvl>
    <w:lvl w:ilvl="7" w:tplc="04070003" w:tentative="1">
      <w:start w:val="1"/>
      <w:numFmt w:val="bullet"/>
      <w:lvlText w:val="o"/>
      <w:lvlJc w:val="left"/>
      <w:pPr>
        <w:ind w:left="8235" w:hanging="360"/>
      </w:pPr>
      <w:rPr>
        <w:rFonts w:ascii="Courier New" w:hAnsi="Courier New" w:cs="Courier New" w:hint="default"/>
      </w:rPr>
    </w:lvl>
    <w:lvl w:ilvl="8" w:tplc="04070005" w:tentative="1">
      <w:start w:val="1"/>
      <w:numFmt w:val="bullet"/>
      <w:lvlText w:val=""/>
      <w:lvlJc w:val="left"/>
      <w:pPr>
        <w:ind w:left="8955" w:hanging="360"/>
      </w:pPr>
      <w:rPr>
        <w:rFonts w:ascii="Wingdings" w:hAnsi="Wingdings" w:hint="default"/>
      </w:rPr>
    </w:lvl>
  </w:abstractNum>
  <w:abstractNum w:abstractNumId="1" w15:restartNumberingAfterBreak="0">
    <w:nsid w:val="6A5D4C0E"/>
    <w:multiLevelType w:val="hybridMultilevel"/>
    <w:tmpl w:val="2B748CB8"/>
    <w:lvl w:ilvl="0" w:tplc="E8CC7418">
      <w:start w:val="4"/>
      <w:numFmt w:val="bullet"/>
      <w:lvlText w:val=""/>
      <w:lvlJc w:val="left"/>
      <w:pPr>
        <w:ind w:left="2490" w:hanging="360"/>
      </w:pPr>
      <w:rPr>
        <w:rFonts w:ascii="Wingdings" w:eastAsiaTheme="minorHAnsi" w:hAnsi="Wingdings" w:cstheme="minorBidi" w:hint="default"/>
      </w:rPr>
    </w:lvl>
    <w:lvl w:ilvl="1" w:tplc="04070003" w:tentative="1">
      <w:start w:val="1"/>
      <w:numFmt w:val="bullet"/>
      <w:lvlText w:val="o"/>
      <w:lvlJc w:val="left"/>
      <w:pPr>
        <w:ind w:left="3210" w:hanging="360"/>
      </w:pPr>
      <w:rPr>
        <w:rFonts w:ascii="Courier New" w:hAnsi="Courier New" w:cs="Courier New" w:hint="default"/>
      </w:rPr>
    </w:lvl>
    <w:lvl w:ilvl="2" w:tplc="04070005" w:tentative="1">
      <w:start w:val="1"/>
      <w:numFmt w:val="bullet"/>
      <w:lvlText w:val=""/>
      <w:lvlJc w:val="left"/>
      <w:pPr>
        <w:ind w:left="3930" w:hanging="360"/>
      </w:pPr>
      <w:rPr>
        <w:rFonts w:ascii="Wingdings" w:hAnsi="Wingdings" w:hint="default"/>
      </w:rPr>
    </w:lvl>
    <w:lvl w:ilvl="3" w:tplc="04070001" w:tentative="1">
      <w:start w:val="1"/>
      <w:numFmt w:val="bullet"/>
      <w:lvlText w:val=""/>
      <w:lvlJc w:val="left"/>
      <w:pPr>
        <w:ind w:left="4650" w:hanging="360"/>
      </w:pPr>
      <w:rPr>
        <w:rFonts w:ascii="Symbol" w:hAnsi="Symbol" w:hint="default"/>
      </w:rPr>
    </w:lvl>
    <w:lvl w:ilvl="4" w:tplc="04070003" w:tentative="1">
      <w:start w:val="1"/>
      <w:numFmt w:val="bullet"/>
      <w:lvlText w:val="o"/>
      <w:lvlJc w:val="left"/>
      <w:pPr>
        <w:ind w:left="5370" w:hanging="360"/>
      </w:pPr>
      <w:rPr>
        <w:rFonts w:ascii="Courier New" w:hAnsi="Courier New" w:cs="Courier New" w:hint="default"/>
      </w:rPr>
    </w:lvl>
    <w:lvl w:ilvl="5" w:tplc="04070005" w:tentative="1">
      <w:start w:val="1"/>
      <w:numFmt w:val="bullet"/>
      <w:lvlText w:val=""/>
      <w:lvlJc w:val="left"/>
      <w:pPr>
        <w:ind w:left="6090" w:hanging="360"/>
      </w:pPr>
      <w:rPr>
        <w:rFonts w:ascii="Wingdings" w:hAnsi="Wingdings" w:hint="default"/>
      </w:rPr>
    </w:lvl>
    <w:lvl w:ilvl="6" w:tplc="04070001" w:tentative="1">
      <w:start w:val="1"/>
      <w:numFmt w:val="bullet"/>
      <w:lvlText w:val=""/>
      <w:lvlJc w:val="left"/>
      <w:pPr>
        <w:ind w:left="6810" w:hanging="360"/>
      </w:pPr>
      <w:rPr>
        <w:rFonts w:ascii="Symbol" w:hAnsi="Symbol" w:hint="default"/>
      </w:rPr>
    </w:lvl>
    <w:lvl w:ilvl="7" w:tplc="04070003" w:tentative="1">
      <w:start w:val="1"/>
      <w:numFmt w:val="bullet"/>
      <w:lvlText w:val="o"/>
      <w:lvlJc w:val="left"/>
      <w:pPr>
        <w:ind w:left="7530" w:hanging="360"/>
      </w:pPr>
      <w:rPr>
        <w:rFonts w:ascii="Courier New" w:hAnsi="Courier New" w:cs="Courier New" w:hint="default"/>
      </w:rPr>
    </w:lvl>
    <w:lvl w:ilvl="8" w:tplc="04070005" w:tentative="1">
      <w:start w:val="1"/>
      <w:numFmt w:val="bullet"/>
      <w:lvlText w:val=""/>
      <w:lvlJc w:val="left"/>
      <w:pPr>
        <w:ind w:left="8250" w:hanging="360"/>
      </w:pPr>
      <w:rPr>
        <w:rFonts w:ascii="Wingdings" w:hAnsi="Wingdings" w:hint="default"/>
      </w:rPr>
    </w:lvl>
  </w:abstractNum>
  <w:abstractNum w:abstractNumId="2" w15:restartNumberingAfterBreak="0">
    <w:nsid w:val="6BEA2BF4"/>
    <w:multiLevelType w:val="hybridMultilevel"/>
    <w:tmpl w:val="AB4AD186"/>
    <w:lvl w:ilvl="0" w:tplc="769E159E">
      <w:start w:val="4"/>
      <w:numFmt w:val="bullet"/>
      <w:lvlText w:val=""/>
      <w:lvlJc w:val="left"/>
      <w:pPr>
        <w:ind w:left="2490" w:hanging="360"/>
      </w:pPr>
      <w:rPr>
        <w:rFonts w:ascii="Wingdings" w:eastAsiaTheme="minorHAnsi" w:hAnsi="Wingdings" w:cstheme="minorBidi" w:hint="default"/>
      </w:rPr>
    </w:lvl>
    <w:lvl w:ilvl="1" w:tplc="04070003" w:tentative="1">
      <w:start w:val="1"/>
      <w:numFmt w:val="bullet"/>
      <w:lvlText w:val="o"/>
      <w:lvlJc w:val="left"/>
      <w:pPr>
        <w:ind w:left="3210" w:hanging="360"/>
      </w:pPr>
      <w:rPr>
        <w:rFonts w:ascii="Courier New" w:hAnsi="Courier New" w:cs="Courier New" w:hint="default"/>
      </w:rPr>
    </w:lvl>
    <w:lvl w:ilvl="2" w:tplc="04070005" w:tentative="1">
      <w:start w:val="1"/>
      <w:numFmt w:val="bullet"/>
      <w:lvlText w:val=""/>
      <w:lvlJc w:val="left"/>
      <w:pPr>
        <w:ind w:left="3930" w:hanging="360"/>
      </w:pPr>
      <w:rPr>
        <w:rFonts w:ascii="Wingdings" w:hAnsi="Wingdings" w:hint="default"/>
      </w:rPr>
    </w:lvl>
    <w:lvl w:ilvl="3" w:tplc="04070001" w:tentative="1">
      <w:start w:val="1"/>
      <w:numFmt w:val="bullet"/>
      <w:lvlText w:val=""/>
      <w:lvlJc w:val="left"/>
      <w:pPr>
        <w:ind w:left="4650" w:hanging="360"/>
      </w:pPr>
      <w:rPr>
        <w:rFonts w:ascii="Symbol" w:hAnsi="Symbol" w:hint="default"/>
      </w:rPr>
    </w:lvl>
    <w:lvl w:ilvl="4" w:tplc="04070003" w:tentative="1">
      <w:start w:val="1"/>
      <w:numFmt w:val="bullet"/>
      <w:lvlText w:val="o"/>
      <w:lvlJc w:val="left"/>
      <w:pPr>
        <w:ind w:left="5370" w:hanging="360"/>
      </w:pPr>
      <w:rPr>
        <w:rFonts w:ascii="Courier New" w:hAnsi="Courier New" w:cs="Courier New" w:hint="default"/>
      </w:rPr>
    </w:lvl>
    <w:lvl w:ilvl="5" w:tplc="04070005" w:tentative="1">
      <w:start w:val="1"/>
      <w:numFmt w:val="bullet"/>
      <w:lvlText w:val=""/>
      <w:lvlJc w:val="left"/>
      <w:pPr>
        <w:ind w:left="6090" w:hanging="360"/>
      </w:pPr>
      <w:rPr>
        <w:rFonts w:ascii="Wingdings" w:hAnsi="Wingdings" w:hint="default"/>
      </w:rPr>
    </w:lvl>
    <w:lvl w:ilvl="6" w:tplc="04070001" w:tentative="1">
      <w:start w:val="1"/>
      <w:numFmt w:val="bullet"/>
      <w:lvlText w:val=""/>
      <w:lvlJc w:val="left"/>
      <w:pPr>
        <w:ind w:left="6810" w:hanging="360"/>
      </w:pPr>
      <w:rPr>
        <w:rFonts w:ascii="Symbol" w:hAnsi="Symbol" w:hint="default"/>
      </w:rPr>
    </w:lvl>
    <w:lvl w:ilvl="7" w:tplc="04070003" w:tentative="1">
      <w:start w:val="1"/>
      <w:numFmt w:val="bullet"/>
      <w:lvlText w:val="o"/>
      <w:lvlJc w:val="left"/>
      <w:pPr>
        <w:ind w:left="7530" w:hanging="360"/>
      </w:pPr>
      <w:rPr>
        <w:rFonts w:ascii="Courier New" w:hAnsi="Courier New" w:cs="Courier New" w:hint="default"/>
      </w:rPr>
    </w:lvl>
    <w:lvl w:ilvl="8" w:tplc="04070005" w:tentative="1">
      <w:start w:val="1"/>
      <w:numFmt w:val="bullet"/>
      <w:lvlText w:val=""/>
      <w:lvlJc w:val="left"/>
      <w:pPr>
        <w:ind w:left="8250" w:hanging="360"/>
      </w:pPr>
      <w:rPr>
        <w:rFonts w:ascii="Wingdings" w:hAnsi="Wingdings" w:hint="default"/>
      </w:rPr>
    </w:lvl>
  </w:abstractNum>
  <w:num w:numId="1" w16cid:durableId="122308333">
    <w:abstractNumId w:val="0"/>
  </w:num>
  <w:num w:numId="2" w16cid:durableId="885069723">
    <w:abstractNumId w:val="2"/>
  </w:num>
  <w:num w:numId="3" w16cid:durableId="295719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D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664B"/>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2F7315"/>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0B0F"/>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3CD7"/>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1CDF"/>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17AD7"/>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B5DE0"/>
    <w:rsid w:val="009C016F"/>
    <w:rsid w:val="009C26DF"/>
    <w:rsid w:val="009C2A7B"/>
    <w:rsid w:val="009C3C75"/>
    <w:rsid w:val="009C4BE5"/>
    <w:rsid w:val="009C697B"/>
    <w:rsid w:val="009C7609"/>
    <w:rsid w:val="009E03BA"/>
    <w:rsid w:val="009E17E1"/>
    <w:rsid w:val="009E1BBE"/>
    <w:rsid w:val="009E26F1"/>
    <w:rsid w:val="009E45C5"/>
    <w:rsid w:val="009E47B1"/>
    <w:rsid w:val="009F003E"/>
    <w:rsid w:val="009F0109"/>
    <w:rsid w:val="009F01E9"/>
    <w:rsid w:val="009F1185"/>
    <w:rsid w:val="009F5416"/>
    <w:rsid w:val="00A024FF"/>
    <w:rsid w:val="00A05E18"/>
    <w:rsid w:val="00A06EFE"/>
    <w:rsid w:val="00A12A1D"/>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1C36"/>
    <w:rsid w:val="00AC7B89"/>
    <w:rsid w:val="00AD4D22"/>
    <w:rsid w:val="00AE3D8A"/>
    <w:rsid w:val="00AE65F6"/>
    <w:rsid w:val="00AF04BE"/>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E640E"/>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F2AB"/>
  <w15:chartTrackingRefBased/>
  <w15:docId w15:val="{46C2536C-E870-4B91-8B0B-742A98BE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q61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2022-10-13T07:44:00Z</dcterms:created>
  <dcterms:modified xsi:type="dcterms:W3CDTF">2022-10-13T09:28:00Z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